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EE1" w:rsidRPr="00693139" w:rsidRDefault="00213EE1" w:rsidP="009C04A0">
      <w:pPr>
        <w:pStyle w:val="PS-pozvanka-halvika1"/>
      </w:pPr>
      <w:r w:rsidRPr="00693139">
        <w:t>Parlament České republiky</w:t>
      </w:r>
    </w:p>
    <w:p w:rsidR="00213EE1" w:rsidRPr="00693139" w:rsidRDefault="00213EE1" w:rsidP="009C04A0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213EE1" w:rsidRPr="00693139" w:rsidRDefault="00213EE1" w:rsidP="009C04A0">
      <w:pPr>
        <w:pStyle w:val="PS-pozvanka-hlavika2"/>
      </w:pPr>
      <w:r w:rsidRPr="00693139">
        <w:t>20</w:t>
      </w:r>
      <w:r>
        <w:t>21</w:t>
      </w:r>
    </w:p>
    <w:p w:rsidR="00213EE1" w:rsidRPr="00693139" w:rsidRDefault="00213EE1" w:rsidP="009C04A0">
      <w:pPr>
        <w:pStyle w:val="PS-pozvanka-halvika1"/>
      </w:pPr>
      <w:r>
        <w:t>8</w:t>
      </w:r>
      <w:r w:rsidRPr="00693139">
        <w:t>. volební období</w:t>
      </w:r>
    </w:p>
    <w:p w:rsidR="00213EE1" w:rsidRPr="000A5854" w:rsidRDefault="00213EE1" w:rsidP="009C04A0">
      <w:pPr>
        <w:pStyle w:val="PS-pozvanka-hlavika3"/>
      </w:pPr>
      <w:r w:rsidRPr="00693139">
        <w:t>POZVÁNKA</w:t>
      </w:r>
    </w:p>
    <w:p w:rsidR="00213EE1" w:rsidRDefault="00213EE1" w:rsidP="009C04A0">
      <w:pPr>
        <w:pStyle w:val="PS-pozvanka-halvika1"/>
      </w:pPr>
      <w:r>
        <w:t>podle § 51 odst. 4 zákona o jednacím řádu Poslanecké sněmovny</w:t>
      </w:r>
    </w:p>
    <w:p w:rsidR="00213EE1" w:rsidRPr="00F23BB6" w:rsidRDefault="00213EE1" w:rsidP="009C04A0">
      <w:pPr>
        <w:pStyle w:val="PS-pozvanka-mimo"/>
      </w:pPr>
      <w:r>
        <w:t>svolávám</w:t>
      </w:r>
    </w:p>
    <w:p w:rsidR="00213EE1" w:rsidRDefault="00D0396A" w:rsidP="009C04A0">
      <w:pPr>
        <w:pStyle w:val="PS-pozvanka-halvika1"/>
      </w:pPr>
      <w:r>
        <w:t>1</w:t>
      </w:r>
      <w:r w:rsidR="00E93528">
        <w:t>20</w:t>
      </w:r>
      <w:r>
        <w:t>.</w:t>
      </w:r>
      <w:r w:rsidR="00213EE1" w:rsidRPr="00693139">
        <w:t xml:space="preserve"> schůzi</w:t>
      </w:r>
      <w:r w:rsidR="00213EE1">
        <w:t xml:space="preserve"> Poslanecké sněmovny, která bude zahájena</w:t>
      </w:r>
    </w:p>
    <w:p w:rsidR="00213EE1" w:rsidRPr="00F67150" w:rsidRDefault="00213EE1" w:rsidP="009C04A0">
      <w:pPr>
        <w:jc w:val="center"/>
      </w:pPr>
    </w:p>
    <w:p w:rsidR="00213EE1" w:rsidRDefault="008E6731" w:rsidP="009C04A0">
      <w:pPr>
        <w:pStyle w:val="PS-pozvanka-halvika1"/>
      </w:pPr>
      <w:r>
        <w:t>v</w:t>
      </w:r>
      <w:r w:rsidR="002159A3">
        <w:t xml:space="preserve"> úterý </w:t>
      </w:r>
      <w:r w:rsidR="00BA6EC9">
        <w:t>5</w:t>
      </w:r>
      <w:r w:rsidR="00213EE1" w:rsidRPr="00E2122C">
        <w:t xml:space="preserve">. </w:t>
      </w:r>
      <w:r w:rsidR="00BA6EC9">
        <w:t>října</w:t>
      </w:r>
      <w:r w:rsidR="00213EE1">
        <w:t xml:space="preserve"> 2021</w:t>
      </w:r>
      <w:r w:rsidR="00213EE1" w:rsidRPr="00E2122C">
        <w:t xml:space="preserve"> v</w:t>
      </w:r>
      <w:r w:rsidR="00BA6EC9">
        <w:t>e 14</w:t>
      </w:r>
      <w:r w:rsidR="0056576B">
        <w:t>.00</w:t>
      </w:r>
      <w:r w:rsidR="00213EE1" w:rsidRPr="00E2122C">
        <w:t xml:space="preserve"> hodin</w:t>
      </w:r>
    </w:p>
    <w:p w:rsidR="00B7129E" w:rsidRDefault="00B7129E" w:rsidP="009C04A0">
      <w:pPr>
        <w:pStyle w:val="PS-pozvanka-halvika1"/>
      </w:pPr>
    </w:p>
    <w:p w:rsidR="003C0118" w:rsidRPr="003C0118" w:rsidRDefault="003C0118" w:rsidP="009C04A0">
      <w:pPr>
        <w:pBdr>
          <w:bottom w:val="single" w:sz="4" w:space="12" w:color="auto"/>
        </w:pBdr>
        <w:spacing w:before="240"/>
        <w:jc w:val="center"/>
        <w:textAlignment w:val="baseline"/>
        <w:rPr>
          <w:rFonts w:cs="Times New Roman"/>
          <w:b/>
          <w:i/>
        </w:rPr>
      </w:pPr>
    </w:p>
    <w:p w:rsidR="003C0118" w:rsidRDefault="003C0118" w:rsidP="003C0118">
      <w:pPr>
        <w:rPr>
          <w:rFonts w:cs="Times New Roman"/>
          <w:kern w:val="0"/>
          <w:lang w:eastAsia="en-US"/>
        </w:rPr>
      </w:pPr>
    </w:p>
    <w:p w:rsidR="0024471E" w:rsidRDefault="0024471E" w:rsidP="003C0118">
      <w:pPr>
        <w:rPr>
          <w:rFonts w:cs="Times New Roman"/>
          <w:kern w:val="0"/>
          <w:lang w:eastAsia="en-US"/>
        </w:rPr>
      </w:pPr>
    </w:p>
    <w:p w:rsidR="003C0118" w:rsidRDefault="003C0118" w:rsidP="003C0118">
      <w:pPr>
        <w:rPr>
          <w:rFonts w:cs="Times New Roman"/>
          <w:kern w:val="0"/>
          <w:lang w:eastAsia="en-US"/>
        </w:rPr>
      </w:pPr>
    </w:p>
    <w:p w:rsidR="003C0118" w:rsidRDefault="003C0118" w:rsidP="003C0118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  <w:r>
        <w:rPr>
          <w:rFonts w:eastAsia="Times New Roman" w:cs="Times New Roman"/>
          <w:spacing w:val="-3"/>
          <w:szCs w:val="20"/>
        </w:rPr>
        <w:t>Návrh pořadu:</w:t>
      </w:r>
    </w:p>
    <w:p w:rsidR="00740823" w:rsidRDefault="00740823" w:rsidP="003C0118">
      <w:pPr>
        <w:widowControl/>
        <w:tabs>
          <w:tab w:val="left" w:pos="-720"/>
        </w:tabs>
        <w:spacing w:line="360" w:lineRule="auto"/>
        <w:jc w:val="both"/>
        <w:rPr>
          <w:rFonts w:eastAsia="Times New Roman" w:cs="Times New Roman"/>
          <w:spacing w:val="-3"/>
          <w:szCs w:val="20"/>
        </w:rPr>
      </w:pPr>
    </w:p>
    <w:p w:rsidR="009B7BBC" w:rsidRPr="009B7BBC" w:rsidRDefault="00A233E4" w:rsidP="009B7BBC">
      <w:pPr>
        <w:widowControl/>
        <w:tabs>
          <w:tab w:val="left" w:pos="-720"/>
        </w:tabs>
        <w:jc w:val="both"/>
      </w:pPr>
      <w:r>
        <w:t>Vládní návrh zákona, kterým se mění zákon č. 236/1995 Sb., o platu a dalších náležitostech spojených s výkonem funkce představitelů státní moci a někte</w:t>
      </w:r>
      <w:r w:rsidR="00796E98">
        <w:t>rých státních orgánů a soudců a </w:t>
      </w:r>
      <w:r>
        <w:t>poslanců Evropského parlamentu, ve znění pozdějších předpisů</w:t>
      </w:r>
      <w:r w:rsidR="005202AD">
        <w:t xml:space="preserve"> /sněmovní ti</w:t>
      </w:r>
      <w:r w:rsidR="005A0996">
        <w:t>sk 1342/</w:t>
      </w:r>
      <w:r w:rsidR="009B7BBC">
        <w:t xml:space="preserve"> </w:t>
      </w:r>
      <w:r w:rsidR="008D48BB">
        <w:t>–</w:t>
      </w:r>
      <w:r w:rsidR="00E479E4" w:rsidRPr="0088543A">
        <w:rPr>
          <w:rFonts w:eastAsia="Times New Roman" w:cs="Times New Roman"/>
          <w:szCs w:val="20"/>
        </w:rPr>
        <w:t xml:space="preserve"> prvé čtení</w:t>
      </w:r>
      <w:r w:rsidR="00E479E4">
        <w:rPr>
          <w:rFonts w:eastAsia="Times New Roman" w:cs="Times New Roman"/>
          <w:b/>
          <w:sz w:val="20"/>
          <w:szCs w:val="20"/>
        </w:rPr>
        <w:t xml:space="preserve"> podle § 90 odst. 2</w:t>
      </w:r>
    </w:p>
    <w:p w:rsidR="00E5666E" w:rsidRDefault="00E5666E" w:rsidP="00A233E4">
      <w:pPr>
        <w:widowControl/>
        <w:tabs>
          <w:tab w:val="left" w:pos="-720"/>
        </w:tabs>
        <w:jc w:val="both"/>
        <w:rPr>
          <w:rFonts w:eastAsia="Times New Roman" w:cs="Times New Roman"/>
          <w:spacing w:val="-3"/>
          <w:szCs w:val="20"/>
        </w:rPr>
      </w:pPr>
    </w:p>
    <w:p w:rsidR="00CD0B41" w:rsidRPr="00CD0B41" w:rsidRDefault="00CD0B41" w:rsidP="00C350BA">
      <w:pPr>
        <w:keepLines/>
        <w:widowControl/>
        <w:spacing w:after="240"/>
        <w:ind w:left="705" w:hanging="25"/>
        <w:jc w:val="both"/>
        <w:textAlignment w:val="baseline"/>
        <w:rPr>
          <w:rFonts w:eastAsia="Times New Roman" w:cs="Times New Roman"/>
        </w:rPr>
      </w:pPr>
      <w:r w:rsidRPr="00CD0B41">
        <w:rPr>
          <w:rFonts w:eastAsia="Times New Roman" w:cs="Times New Roman"/>
        </w:rPr>
        <w:t xml:space="preserve"> </w:t>
      </w:r>
    </w:p>
    <w:p w:rsidR="00DC3A23" w:rsidRDefault="00DC3A23" w:rsidP="009B7BBC">
      <w:pPr>
        <w:keepLines/>
        <w:widowControl/>
        <w:spacing w:after="240"/>
        <w:jc w:val="both"/>
        <w:textAlignment w:val="baseline"/>
        <w:rPr>
          <w:rFonts w:eastAsia="Times New Roman" w:cs="Times New Roman"/>
        </w:rPr>
      </w:pPr>
    </w:p>
    <w:p w:rsidR="00DC3A23" w:rsidRDefault="00DC3A23" w:rsidP="00B7129E">
      <w:pPr>
        <w:keepLines/>
        <w:widowControl/>
        <w:spacing w:after="240"/>
        <w:ind w:left="680" w:hanging="680"/>
        <w:jc w:val="both"/>
        <w:textAlignment w:val="baseline"/>
      </w:pPr>
    </w:p>
    <w:p w:rsidR="00CE386C" w:rsidRDefault="00EF404C" w:rsidP="00B7129E">
      <w:pPr>
        <w:keepLines/>
        <w:widowControl/>
        <w:spacing w:after="240"/>
        <w:ind w:left="680" w:hanging="680"/>
        <w:jc w:val="both"/>
        <w:textAlignment w:val="baseline"/>
      </w:pPr>
      <w:r>
        <w:t>V Praze dne</w:t>
      </w:r>
      <w:r w:rsidR="00544030">
        <w:t xml:space="preserve"> </w:t>
      </w:r>
      <w:r w:rsidR="003E293E">
        <w:t>29</w:t>
      </w:r>
      <w:r w:rsidR="00145542">
        <w:t xml:space="preserve">. </w:t>
      </w:r>
      <w:r w:rsidR="00544030">
        <w:t>září</w:t>
      </w:r>
      <w:r w:rsidR="005539F8">
        <w:t xml:space="preserve"> 2021</w:t>
      </w:r>
    </w:p>
    <w:p w:rsidR="009F5B5F" w:rsidRDefault="009F5B5F" w:rsidP="00CD631A">
      <w:pPr>
        <w:jc w:val="center"/>
      </w:pPr>
    </w:p>
    <w:p w:rsidR="0024471E" w:rsidRDefault="0024471E" w:rsidP="00CD631A">
      <w:pPr>
        <w:jc w:val="center"/>
      </w:pPr>
    </w:p>
    <w:p w:rsidR="0024471E" w:rsidRDefault="0024471E" w:rsidP="00CD631A">
      <w:pPr>
        <w:jc w:val="center"/>
      </w:pPr>
    </w:p>
    <w:p w:rsidR="0024471E" w:rsidRDefault="0024471E" w:rsidP="00CD631A">
      <w:pPr>
        <w:jc w:val="center"/>
      </w:pPr>
    </w:p>
    <w:p w:rsidR="009F5B5F" w:rsidRDefault="009F5B5F" w:rsidP="00C11C81"/>
    <w:p w:rsidR="002E3331" w:rsidRDefault="003B513B" w:rsidP="00CD631A">
      <w:pPr>
        <w:jc w:val="center"/>
      </w:pPr>
      <w:r>
        <w:t xml:space="preserve">  </w:t>
      </w:r>
    </w:p>
    <w:p w:rsidR="00C962BF" w:rsidRDefault="003E293E" w:rsidP="00EF404C">
      <w:pPr>
        <w:pStyle w:val="PS-podpisnsled"/>
        <w:spacing w:after="0"/>
      </w:pPr>
      <w:r>
        <w:t xml:space="preserve">Radek Vondráček v. r.  </w:t>
      </w:r>
      <w:bookmarkStart w:id="0" w:name="_GoBack"/>
      <w:bookmarkEnd w:id="0"/>
    </w:p>
    <w:p w:rsidR="00740823" w:rsidRDefault="00AC33A8" w:rsidP="00AC33A8">
      <w:pPr>
        <w:pStyle w:val="PS-podpisnsled"/>
        <w:spacing w:after="0"/>
      </w:pPr>
      <w:r>
        <w:t>předseda Poslanecké sněmovny</w:t>
      </w:r>
    </w:p>
    <w:p w:rsidR="00B7129E" w:rsidRDefault="00B7129E" w:rsidP="00B7129E"/>
    <w:p w:rsidR="0056576B" w:rsidRPr="00B7129E" w:rsidRDefault="0056576B" w:rsidP="00B7129E"/>
    <w:p w:rsidR="002A7134" w:rsidRPr="00127CCC" w:rsidRDefault="002A7134" w:rsidP="002A7134">
      <w:pPr>
        <w:autoSpaceDN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2A7134" w:rsidRPr="00127CCC" w:rsidRDefault="002A7134" w:rsidP="002A7134">
      <w:pPr>
        <w:autoSpaceDN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 xml:space="preserve">118 26 Praha 1, Sněmovní </w:t>
      </w:r>
      <w:r w:rsidR="00B7129E">
        <w:rPr>
          <w:rFonts w:cs="Times New Roman"/>
          <w:kern w:val="0"/>
          <w:sz w:val="20"/>
        </w:rPr>
        <w:t>4</w:t>
      </w:r>
    </w:p>
    <w:p w:rsidR="0088543A" w:rsidRPr="0088543A" w:rsidRDefault="002A7134" w:rsidP="002A7134">
      <w:pPr>
        <w:keepLines/>
        <w:widowControl/>
        <w:spacing w:after="240"/>
        <w:ind w:left="680" w:hanging="680"/>
        <w:jc w:val="both"/>
        <w:textAlignment w:val="baseline"/>
        <w:rPr>
          <w:rFonts w:eastAsia="Times New Roman" w:cs="Times New Roman"/>
          <w:sz w:val="22"/>
          <w:szCs w:val="20"/>
        </w:rPr>
      </w:pPr>
      <w:r w:rsidRPr="00127CCC">
        <w:rPr>
          <w:rFonts w:cs="Times New Roman"/>
          <w:kern w:val="0"/>
          <w:sz w:val="20"/>
        </w:rPr>
        <w:t>tel. 257171111</w:t>
      </w:r>
      <w:r w:rsidR="0088543A" w:rsidRPr="0088543A">
        <w:rPr>
          <w:rFonts w:eastAsia="Times New Roman" w:cs="Times New Roman"/>
          <w:b/>
          <w:sz w:val="20"/>
          <w:szCs w:val="20"/>
        </w:rPr>
        <w:t xml:space="preserve">      </w:t>
      </w:r>
    </w:p>
    <w:sectPr w:rsidR="0088543A" w:rsidRPr="0088543A" w:rsidSect="0056576B">
      <w:footerReference w:type="default" r:id="rId6"/>
      <w:pgSz w:w="11906" w:h="16838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AF" w:rsidRDefault="001E68AF" w:rsidP="0088543A">
      <w:r>
        <w:separator/>
      </w:r>
    </w:p>
  </w:endnote>
  <w:endnote w:type="continuationSeparator" w:id="0">
    <w:p w:rsidR="001E68AF" w:rsidRDefault="001E68AF" w:rsidP="00885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655000"/>
      <w:docPartObj>
        <w:docPartGallery w:val="Page Numbers (Bottom of Page)"/>
        <w:docPartUnique/>
      </w:docPartObj>
    </w:sdtPr>
    <w:sdtEndPr/>
    <w:sdtContent>
      <w:p w:rsidR="0088543A" w:rsidRDefault="0088543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BBC">
          <w:rPr>
            <w:noProof/>
          </w:rPr>
          <w:t>2</w:t>
        </w:r>
        <w:r>
          <w:fldChar w:fldCharType="end"/>
        </w:r>
      </w:p>
    </w:sdtContent>
  </w:sdt>
  <w:p w:rsidR="0088543A" w:rsidRDefault="008854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AF" w:rsidRDefault="001E68AF" w:rsidP="0088543A">
      <w:r>
        <w:separator/>
      </w:r>
    </w:p>
  </w:footnote>
  <w:footnote w:type="continuationSeparator" w:id="0">
    <w:p w:rsidR="001E68AF" w:rsidRDefault="001E68AF" w:rsidP="008854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FB8"/>
    <w:rsid w:val="00024E12"/>
    <w:rsid w:val="000457B6"/>
    <w:rsid w:val="000977F1"/>
    <w:rsid w:val="000D624C"/>
    <w:rsid w:val="001415C0"/>
    <w:rsid w:val="00145542"/>
    <w:rsid w:val="00164121"/>
    <w:rsid w:val="0018638D"/>
    <w:rsid w:val="001A5DF1"/>
    <w:rsid w:val="001B1CB0"/>
    <w:rsid w:val="001E68AF"/>
    <w:rsid w:val="001F1144"/>
    <w:rsid w:val="00213EE1"/>
    <w:rsid w:val="002159A3"/>
    <w:rsid w:val="0024471E"/>
    <w:rsid w:val="002745BF"/>
    <w:rsid w:val="00281F5C"/>
    <w:rsid w:val="002A7134"/>
    <w:rsid w:val="002E3331"/>
    <w:rsid w:val="00304691"/>
    <w:rsid w:val="003301A2"/>
    <w:rsid w:val="00345CD7"/>
    <w:rsid w:val="003979A6"/>
    <w:rsid w:val="003A333C"/>
    <w:rsid w:val="003B513B"/>
    <w:rsid w:val="003B7984"/>
    <w:rsid w:val="003C0118"/>
    <w:rsid w:val="003C24D2"/>
    <w:rsid w:val="003E293E"/>
    <w:rsid w:val="00421260"/>
    <w:rsid w:val="00447737"/>
    <w:rsid w:val="0047580B"/>
    <w:rsid w:val="00484168"/>
    <w:rsid w:val="0049185A"/>
    <w:rsid w:val="004D42E5"/>
    <w:rsid w:val="004E27F0"/>
    <w:rsid w:val="005202AD"/>
    <w:rsid w:val="00544030"/>
    <w:rsid w:val="005539F8"/>
    <w:rsid w:val="0056576B"/>
    <w:rsid w:val="005658B9"/>
    <w:rsid w:val="00570F88"/>
    <w:rsid w:val="00580D17"/>
    <w:rsid w:val="005A0996"/>
    <w:rsid w:val="005B0C22"/>
    <w:rsid w:val="005E1F9C"/>
    <w:rsid w:val="00611D6D"/>
    <w:rsid w:val="00653FA7"/>
    <w:rsid w:val="00654953"/>
    <w:rsid w:val="00670DE4"/>
    <w:rsid w:val="00677C87"/>
    <w:rsid w:val="006A2207"/>
    <w:rsid w:val="00727CEA"/>
    <w:rsid w:val="007357AE"/>
    <w:rsid w:val="00740823"/>
    <w:rsid w:val="00750CCA"/>
    <w:rsid w:val="00760587"/>
    <w:rsid w:val="00773470"/>
    <w:rsid w:val="00774F15"/>
    <w:rsid w:val="00796E98"/>
    <w:rsid w:val="00802FB8"/>
    <w:rsid w:val="00814711"/>
    <w:rsid w:val="00845352"/>
    <w:rsid w:val="0088543A"/>
    <w:rsid w:val="008B258F"/>
    <w:rsid w:val="008B6DD6"/>
    <w:rsid w:val="008C238F"/>
    <w:rsid w:val="008D18FA"/>
    <w:rsid w:val="008D48BB"/>
    <w:rsid w:val="008E6731"/>
    <w:rsid w:val="00920F59"/>
    <w:rsid w:val="00950924"/>
    <w:rsid w:val="009710D4"/>
    <w:rsid w:val="00973E0D"/>
    <w:rsid w:val="009B7BBC"/>
    <w:rsid w:val="009C04A0"/>
    <w:rsid w:val="009E5566"/>
    <w:rsid w:val="009E5DC3"/>
    <w:rsid w:val="009F5B5F"/>
    <w:rsid w:val="00A17236"/>
    <w:rsid w:val="00A233E4"/>
    <w:rsid w:val="00A26E2C"/>
    <w:rsid w:val="00A40697"/>
    <w:rsid w:val="00A5635D"/>
    <w:rsid w:val="00AC33A8"/>
    <w:rsid w:val="00B7129E"/>
    <w:rsid w:val="00B823C8"/>
    <w:rsid w:val="00BA6EC9"/>
    <w:rsid w:val="00BD19E7"/>
    <w:rsid w:val="00BF78C7"/>
    <w:rsid w:val="00C11C81"/>
    <w:rsid w:val="00C128D0"/>
    <w:rsid w:val="00C202CC"/>
    <w:rsid w:val="00C25641"/>
    <w:rsid w:val="00C350BA"/>
    <w:rsid w:val="00C81BA0"/>
    <w:rsid w:val="00C962BF"/>
    <w:rsid w:val="00CD0B41"/>
    <w:rsid w:val="00CD37C4"/>
    <w:rsid w:val="00CD631A"/>
    <w:rsid w:val="00CE386C"/>
    <w:rsid w:val="00CE7F02"/>
    <w:rsid w:val="00D0396A"/>
    <w:rsid w:val="00D22C0E"/>
    <w:rsid w:val="00D246CB"/>
    <w:rsid w:val="00D46752"/>
    <w:rsid w:val="00DB244E"/>
    <w:rsid w:val="00DB61C7"/>
    <w:rsid w:val="00DC3A23"/>
    <w:rsid w:val="00E2122C"/>
    <w:rsid w:val="00E2587C"/>
    <w:rsid w:val="00E36D27"/>
    <w:rsid w:val="00E37F1B"/>
    <w:rsid w:val="00E479E4"/>
    <w:rsid w:val="00E51C52"/>
    <w:rsid w:val="00E55018"/>
    <w:rsid w:val="00E5666E"/>
    <w:rsid w:val="00E93528"/>
    <w:rsid w:val="00EC1D81"/>
    <w:rsid w:val="00EC2A69"/>
    <w:rsid w:val="00EC73D0"/>
    <w:rsid w:val="00EF404C"/>
    <w:rsid w:val="00FD48DD"/>
    <w:rsid w:val="00FD4DF9"/>
    <w:rsid w:val="00FF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8963"/>
  <w15:chartTrackingRefBased/>
  <w15:docId w15:val="{7AE68D36-59D0-4262-9B1C-CF251B802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220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zvanka-halvika1">
    <w:name w:val="PS-pozvanka-halvička1"/>
    <w:basedOn w:val="Normln"/>
    <w:next w:val="Normln"/>
    <w:link w:val="PS-pozvanka-halvika1Char"/>
    <w:rsid w:val="006A2207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6A2207"/>
    <w:rPr>
      <w:caps/>
      <w:sz w:val="36"/>
      <w:szCs w:val="36"/>
    </w:rPr>
  </w:style>
  <w:style w:type="paragraph" w:customStyle="1" w:styleId="PSnvrhprogramu">
    <w:name w:val="PS návrh programu"/>
    <w:basedOn w:val="Normln"/>
    <w:next w:val="Normln"/>
    <w:rsid w:val="006A2207"/>
    <w:pPr>
      <w:spacing w:before="800" w:after="600"/>
    </w:pPr>
    <w:rPr>
      <w:szCs w:val="32"/>
    </w:rPr>
  </w:style>
  <w:style w:type="paragraph" w:customStyle="1" w:styleId="PSmsto">
    <w:name w:val="PS místo"/>
    <w:basedOn w:val="Normln"/>
    <w:next w:val="PSnvrhprogramu"/>
    <w:rsid w:val="006A2207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-pozvanka-hlavika3">
    <w:name w:val="PS-pozvanka-hlavička3"/>
    <w:basedOn w:val="PS-pozvanka-hlavika2"/>
    <w:next w:val="PS-pozvanka-halvika1"/>
    <w:rsid w:val="006A2207"/>
    <w:pPr>
      <w:spacing w:before="240" w:after="240"/>
    </w:pPr>
    <w:rPr>
      <w:spacing w:val="60"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543A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543A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88543A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88543A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-pozvanka-mimo">
    <w:name w:val="PS-pozvanka-mimoř"/>
    <w:basedOn w:val="PS-pozvanka-halvika1"/>
    <w:link w:val="PS-pozvanka-mimoChar"/>
    <w:qFormat/>
    <w:rsid w:val="002A7134"/>
    <w:pPr>
      <w:spacing w:before="400" w:after="400"/>
      <w:textAlignment w:val="baseline"/>
    </w:pPr>
  </w:style>
  <w:style w:type="character" w:customStyle="1" w:styleId="PS-pozvanka-halvika1Char">
    <w:name w:val="PS-pozvanka-halvička1 Char"/>
    <w:basedOn w:val="Standardnpsmoodstavce"/>
    <w:link w:val="PS-pozvanka-halvika1"/>
    <w:rsid w:val="002A7134"/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character" w:customStyle="1" w:styleId="PS-pozvanka-mimoChar">
    <w:name w:val="PS-pozvanka-mimoř Char"/>
    <w:basedOn w:val="PS-pozvanka-halvika1Char"/>
    <w:link w:val="PS-pozvanka-mimo"/>
    <w:rsid w:val="002A7134"/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2A7134"/>
    <w:pPr>
      <w:spacing w:before="600"/>
      <w:textAlignment w:val="baseline"/>
    </w:pPr>
  </w:style>
  <w:style w:type="character" w:customStyle="1" w:styleId="PS-vPrazeChar">
    <w:name w:val="PS-v Praze Char"/>
    <w:basedOn w:val="Standardnpsmoodstavce"/>
    <w:link w:val="PS-vPraze"/>
    <w:rsid w:val="002A7134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Normln"/>
    <w:next w:val="Normln"/>
    <w:link w:val="PS-podpisnsledChar"/>
    <w:qFormat/>
    <w:rsid w:val="002A7134"/>
    <w:pPr>
      <w:keepNext/>
      <w:spacing w:after="600"/>
      <w:jc w:val="center"/>
      <w:textAlignment w:val="baseline"/>
    </w:pPr>
  </w:style>
  <w:style w:type="character" w:customStyle="1" w:styleId="PS-podpisnsledChar">
    <w:name w:val="PS-podpis násled Char"/>
    <w:basedOn w:val="Standardnpsmoodstavce"/>
    <w:link w:val="PS-podpisnsled"/>
    <w:rsid w:val="002A7134"/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17</cp:revision>
  <cp:lastPrinted>2021-09-29T13:00:00Z</cp:lastPrinted>
  <dcterms:created xsi:type="dcterms:W3CDTF">2021-09-20T10:35:00Z</dcterms:created>
  <dcterms:modified xsi:type="dcterms:W3CDTF">2021-09-29T13:00:00Z</dcterms:modified>
</cp:coreProperties>
</file>