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EB" w:rsidRPr="009C1E43" w:rsidRDefault="00647DEB" w:rsidP="00647DEB">
      <w:pPr>
        <w:spacing w:after="120"/>
        <w:jc w:val="center"/>
        <w:rPr>
          <w:b/>
          <w:szCs w:val="24"/>
        </w:rPr>
      </w:pPr>
      <w:bookmarkStart w:id="0" w:name="_GoBack"/>
      <w:bookmarkEnd w:id="0"/>
      <w:r w:rsidRPr="009C1E43">
        <w:rPr>
          <w:b/>
          <w:szCs w:val="24"/>
        </w:rPr>
        <w:t>ZÁKON</w:t>
      </w:r>
    </w:p>
    <w:p w:rsidR="00647DEB" w:rsidRPr="009C1E43" w:rsidRDefault="00647DEB" w:rsidP="00647DEB">
      <w:pPr>
        <w:spacing w:after="240"/>
        <w:jc w:val="center"/>
        <w:rPr>
          <w:szCs w:val="24"/>
        </w:rPr>
      </w:pPr>
      <w:r w:rsidRPr="009C1E43">
        <w:rPr>
          <w:szCs w:val="24"/>
        </w:rPr>
        <w:t>ze</w:t>
      </w:r>
      <w:r>
        <w:rPr>
          <w:szCs w:val="24"/>
        </w:rPr>
        <w:t> dne ………………. 201</w:t>
      </w:r>
      <w:r w:rsidR="00BD0052">
        <w:rPr>
          <w:szCs w:val="24"/>
        </w:rPr>
        <w:t>8</w:t>
      </w:r>
      <w:r w:rsidRPr="009C1E43">
        <w:rPr>
          <w:szCs w:val="24"/>
        </w:rPr>
        <w:t>,</w:t>
      </w:r>
    </w:p>
    <w:p w:rsidR="00647DEB" w:rsidRDefault="00647DEB" w:rsidP="00647DEB">
      <w:pPr>
        <w:pStyle w:val="Bezmezer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23E9F">
        <w:rPr>
          <w:rFonts w:ascii="Times New Roman" w:hAnsi="Times New Roman"/>
          <w:b/>
          <w:sz w:val="24"/>
          <w:szCs w:val="24"/>
        </w:rPr>
        <w:t xml:space="preserve">kterým se mění zákon č. 128/2000 Sb., o obcích (obecní zřízení), </w:t>
      </w:r>
    </w:p>
    <w:p w:rsidR="00647DEB" w:rsidRPr="00D23E9F" w:rsidRDefault="00647DEB" w:rsidP="00647DEB">
      <w:pPr>
        <w:pStyle w:val="Bezmezer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23E9F">
        <w:rPr>
          <w:rFonts w:ascii="Times New Roman" w:hAnsi="Times New Roman"/>
          <w:b/>
          <w:sz w:val="24"/>
          <w:szCs w:val="24"/>
        </w:rPr>
        <w:t>ve znění pozdějších předpisů</w:t>
      </w:r>
    </w:p>
    <w:p w:rsidR="00647DEB" w:rsidRDefault="00647DEB" w:rsidP="00BD0052">
      <w:pPr>
        <w:spacing w:before="240"/>
        <w:rPr>
          <w:szCs w:val="24"/>
        </w:rPr>
      </w:pPr>
      <w:r w:rsidRPr="009C1E43">
        <w:rPr>
          <w:szCs w:val="24"/>
        </w:rPr>
        <w:t>Parlament se usnesl na tomto zákoně České republiky:</w:t>
      </w:r>
    </w:p>
    <w:p w:rsidR="00647DEB" w:rsidRDefault="00647DEB" w:rsidP="00647DEB">
      <w:pPr>
        <w:rPr>
          <w:szCs w:val="24"/>
        </w:rPr>
      </w:pPr>
    </w:p>
    <w:p w:rsidR="00647DEB" w:rsidRPr="00D23E9F" w:rsidRDefault="00647DEB" w:rsidP="00647DEB">
      <w:pPr>
        <w:rPr>
          <w:szCs w:val="24"/>
        </w:rPr>
      </w:pPr>
    </w:p>
    <w:p w:rsidR="00647DEB" w:rsidRPr="00D23E9F" w:rsidRDefault="00647DEB" w:rsidP="00647DEB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D23E9F">
        <w:rPr>
          <w:rFonts w:ascii="Times New Roman" w:hAnsi="Times New Roman"/>
          <w:sz w:val="24"/>
          <w:szCs w:val="24"/>
        </w:rPr>
        <w:t>Čl. I</w:t>
      </w:r>
    </w:p>
    <w:p w:rsidR="00647DEB" w:rsidRDefault="00647DEB" w:rsidP="00BD0052">
      <w:pPr>
        <w:spacing w:before="120"/>
        <w:ind w:firstLine="709"/>
        <w:rPr>
          <w:szCs w:val="24"/>
        </w:rPr>
      </w:pPr>
      <w:r>
        <w:rPr>
          <w:szCs w:val="24"/>
        </w:rPr>
        <w:t>V § 4 odst. 1 z</w:t>
      </w:r>
      <w:r w:rsidRPr="00D23E9F">
        <w:rPr>
          <w:szCs w:val="24"/>
        </w:rPr>
        <w:t>ákon</w:t>
      </w:r>
      <w:r>
        <w:rPr>
          <w:szCs w:val="24"/>
        </w:rPr>
        <w:t>a</w:t>
      </w:r>
      <w:r w:rsidRPr="00D23E9F">
        <w:rPr>
          <w:szCs w:val="24"/>
        </w:rPr>
        <w:t xml:space="preserve"> č. 128/2000 Sb., o obcích (obecní zřízení), ve zněn</w:t>
      </w:r>
      <w:r>
        <w:rPr>
          <w:szCs w:val="24"/>
        </w:rPr>
        <w:t>í zákona č. </w:t>
      </w:r>
      <w:r w:rsidRPr="00D23E9F">
        <w:rPr>
          <w:szCs w:val="24"/>
        </w:rPr>
        <w:t xml:space="preserve">313/2002 Sb., </w:t>
      </w:r>
      <w:r>
        <w:rPr>
          <w:szCs w:val="24"/>
        </w:rPr>
        <w:t xml:space="preserve">zákona č. 234/2006 Sb. a zákona č. </w:t>
      </w:r>
      <w:r w:rsidRPr="00D23E9F">
        <w:rPr>
          <w:szCs w:val="24"/>
        </w:rPr>
        <w:t>72/2012 </w:t>
      </w:r>
      <w:r>
        <w:rPr>
          <w:szCs w:val="24"/>
        </w:rPr>
        <w:t xml:space="preserve">Sb., </w:t>
      </w:r>
      <w:r w:rsidRPr="00D23E9F">
        <w:rPr>
          <w:szCs w:val="24"/>
        </w:rPr>
        <w:t xml:space="preserve">se </w:t>
      </w:r>
      <w:r>
        <w:rPr>
          <w:szCs w:val="24"/>
        </w:rPr>
        <w:t>slovo „a“ nahrazuje čárkou a na konci textu se doplňují slova „a Třinec“.</w:t>
      </w:r>
    </w:p>
    <w:p w:rsidR="00647DEB" w:rsidRDefault="00647DEB" w:rsidP="00647DEB">
      <w:pPr>
        <w:ind w:firstLine="708"/>
        <w:rPr>
          <w:szCs w:val="24"/>
        </w:rPr>
      </w:pPr>
    </w:p>
    <w:p w:rsidR="00647DEB" w:rsidRPr="00A6182A" w:rsidRDefault="00647DEB" w:rsidP="00647DEB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647DEB" w:rsidRPr="00A6182A" w:rsidRDefault="00647DEB" w:rsidP="00647DEB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A6182A">
        <w:rPr>
          <w:rFonts w:ascii="Times New Roman" w:hAnsi="Times New Roman"/>
          <w:sz w:val="24"/>
          <w:szCs w:val="24"/>
        </w:rPr>
        <w:t xml:space="preserve">Čl. </w:t>
      </w:r>
      <w:r>
        <w:rPr>
          <w:rFonts w:ascii="Times New Roman" w:hAnsi="Times New Roman"/>
          <w:sz w:val="24"/>
          <w:szCs w:val="24"/>
        </w:rPr>
        <w:t>II</w:t>
      </w:r>
    </w:p>
    <w:p w:rsidR="00647DEB" w:rsidRPr="00A6182A" w:rsidRDefault="00647DEB" w:rsidP="00BD0052">
      <w:pPr>
        <w:pStyle w:val="Bezmezer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A6182A">
        <w:rPr>
          <w:rFonts w:ascii="Times New Roman" w:hAnsi="Times New Roman"/>
          <w:b/>
          <w:sz w:val="24"/>
          <w:szCs w:val="24"/>
        </w:rPr>
        <w:t>Ú</w:t>
      </w:r>
      <w:r>
        <w:rPr>
          <w:rFonts w:ascii="Times New Roman" w:hAnsi="Times New Roman"/>
          <w:b/>
          <w:sz w:val="24"/>
          <w:szCs w:val="24"/>
        </w:rPr>
        <w:t>činnost</w:t>
      </w:r>
    </w:p>
    <w:p w:rsidR="00647DEB" w:rsidRPr="0012357F" w:rsidRDefault="00647DEB" w:rsidP="00BD0052">
      <w:pPr>
        <w:pStyle w:val="Odstavecseseznamem"/>
        <w:spacing w:before="120"/>
        <w:ind w:left="0" w:firstLine="709"/>
        <w:rPr>
          <w:szCs w:val="24"/>
        </w:rPr>
      </w:pPr>
      <w:r w:rsidRPr="0012357F">
        <w:rPr>
          <w:szCs w:val="24"/>
        </w:rPr>
        <w:t xml:space="preserve">Tento zákon nabývá účinnosti </w:t>
      </w:r>
      <w:r>
        <w:rPr>
          <w:szCs w:val="24"/>
        </w:rPr>
        <w:t>patnáctým</w:t>
      </w:r>
      <w:r w:rsidRPr="0012357F">
        <w:rPr>
          <w:szCs w:val="24"/>
        </w:rPr>
        <w:t xml:space="preserve"> dnem po jeho vyhlášení.</w:t>
      </w:r>
    </w:p>
    <w:p w:rsidR="00647DEB" w:rsidRPr="00A6182A" w:rsidRDefault="00647DEB" w:rsidP="00647DEB">
      <w:pPr>
        <w:rPr>
          <w:szCs w:val="24"/>
        </w:rPr>
      </w:pPr>
    </w:p>
    <w:p w:rsidR="00647DEB" w:rsidRDefault="00647DEB" w:rsidP="00647DEB">
      <w:pPr>
        <w:rPr>
          <w:szCs w:val="24"/>
        </w:rPr>
      </w:pPr>
    </w:p>
    <w:p w:rsidR="00647DEB" w:rsidRDefault="00647DEB" w:rsidP="00647DEB">
      <w:pPr>
        <w:rPr>
          <w:szCs w:val="24"/>
        </w:rPr>
      </w:pPr>
    </w:p>
    <w:p w:rsidR="00647DEB" w:rsidRDefault="00647DEB" w:rsidP="00647DEB">
      <w:pPr>
        <w:rPr>
          <w:szCs w:val="24"/>
        </w:rPr>
      </w:pPr>
    </w:p>
    <w:p w:rsidR="00647DEB" w:rsidRDefault="00647DEB" w:rsidP="00647DEB">
      <w:pPr>
        <w:rPr>
          <w:szCs w:val="24"/>
        </w:rPr>
      </w:pPr>
    </w:p>
    <w:p w:rsidR="00E2048B" w:rsidRDefault="00E2048B"/>
    <w:sectPr w:rsidR="00E2048B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EB" w:rsidRDefault="00647DEB">
      <w:r>
        <w:separator/>
      </w:r>
    </w:p>
  </w:endnote>
  <w:endnote w:type="continuationSeparator" w:id="0">
    <w:p w:rsidR="00647DEB" w:rsidRDefault="0064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EB" w:rsidRDefault="00647DEB">
      <w:r>
        <w:separator/>
      </w:r>
    </w:p>
  </w:footnote>
  <w:footnote w:type="continuationSeparator" w:id="0">
    <w:p w:rsidR="00647DEB" w:rsidRDefault="00647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E7" w:rsidRDefault="00E2048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A1EE7" w:rsidRDefault="009A1EE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E7" w:rsidRDefault="00E2048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9A1EE7" w:rsidRDefault="009A1E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Verze_sablony" w:val="2.1"/>
  </w:docVars>
  <w:rsids>
    <w:rsidRoot w:val="00647DEB"/>
    <w:rsid w:val="00647DEB"/>
    <w:rsid w:val="009A1EE7"/>
    <w:rsid w:val="00BD0052"/>
    <w:rsid w:val="00E2048B"/>
    <w:rsid w:val="00F6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35232-0DB0-4C07-AC63-C07437E8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4B1E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F64B1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  <w:rsid w:val="00F64B1E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64B1E"/>
  </w:style>
  <w:style w:type="paragraph" w:styleId="Zhlav">
    <w:name w:val="header"/>
    <w:basedOn w:val="Normln"/>
    <w:semiHidden/>
    <w:rsid w:val="00F64B1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64B1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64B1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64B1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64B1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64B1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64B1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64B1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64B1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64B1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64B1E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64B1E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64B1E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64B1E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64B1E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64B1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64B1E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64B1E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64B1E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64B1E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64B1E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64B1E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64B1E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64B1E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64B1E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F64B1E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F64B1E"/>
    <w:rPr>
      <w:vertAlign w:val="superscript"/>
    </w:rPr>
  </w:style>
  <w:style w:type="paragraph" w:customStyle="1" w:styleId="Textodstavce">
    <w:name w:val="Text odstavce"/>
    <w:basedOn w:val="Normln"/>
    <w:rsid w:val="00F64B1E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64B1E"/>
    <w:pPr>
      <w:ind w:left="567" w:hanging="567"/>
    </w:pPr>
  </w:style>
  <w:style w:type="character" w:styleId="slostrnky">
    <w:name w:val="page number"/>
    <w:basedOn w:val="Standardnpsmoodstavce"/>
    <w:semiHidden/>
    <w:rsid w:val="00F64B1E"/>
  </w:style>
  <w:style w:type="paragraph" w:styleId="Zpat">
    <w:name w:val="footer"/>
    <w:basedOn w:val="Normln"/>
    <w:semiHidden/>
    <w:rsid w:val="00F64B1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64B1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F64B1E"/>
    <w:rPr>
      <w:vertAlign w:val="superscript"/>
    </w:rPr>
  </w:style>
  <w:style w:type="paragraph" w:styleId="Titulek">
    <w:name w:val="caption"/>
    <w:basedOn w:val="Normln"/>
    <w:next w:val="Normln"/>
    <w:qFormat/>
    <w:rsid w:val="00F64B1E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64B1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64B1E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F64B1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64B1E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64B1E"/>
    <w:rPr>
      <w:b/>
    </w:rPr>
  </w:style>
  <w:style w:type="paragraph" w:customStyle="1" w:styleId="Nadpislnku">
    <w:name w:val="Nadpis článku"/>
    <w:basedOn w:val="lnek"/>
    <w:next w:val="Textodstavce"/>
    <w:rsid w:val="00F64B1E"/>
    <w:rPr>
      <w:b/>
    </w:rPr>
  </w:style>
  <w:style w:type="paragraph" w:styleId="Odstavecseseznamem">
    <w:name w:val="List Paragraph"/>
    <w:basedOn w:val="Normln"/>
    <w:uiPriority w:val="34"/>
    <w:qFormat/>
    <w:rsid w:val="00647DEB"/>
    <w:pPr>
      <w:ind w:left="708"/>
    </w:pPr>
  </w:style>
  <w:style w:type="paragraph" w:styleId="Bezmezer">
    <w:name w:val="No Spacing"/>
    <w:link w:val="BezmezerChar"/>
    <w:uiPriority w:val="1"/>
    <w:qFormat/>
    <w:rsid w:val="00647DEB"/>
    <w:pPr>
      <w:ind w:left="1077" w:hanging="107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647DE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LN.dotm</Template>
  <TotalTime>0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dcterms:created xsi:type="dcterms:W3CDTF">2018-05-25T07:21:00Z</dcterms:created>
  <dcterms:modified xsi:type="dcterms:W3CDTF">2018-05-25T07:21:00Z</dcterms:modified>
  <cp:category/>
</cp:coreProperties>
</file>