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130D8B" w:rsidP="00D3723C">
      <w:pPr>
        <w:pStyle w:val="PS-rovkd"/>
      </w:pPr>
      <w:r>
        <w:t>PS1700</w:t>
      </w:r>
      <w:r w:rsidR="006C2E13">
        <w:t>59145</w:t>
      </w:r>
      <w:bookmarkStart w:id="0" w:name="_GoBack"/>
      <w:bookmarkEnd w:id="0"/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8E519F">
        <w:t>7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8E519F">
        <w:t>8</w:t>
      </w:r>
      <w:r w:rsidR="007638FD">
        <w:t>7</w:t>
      </w:r>
      <w:r>
        <w:t>. schůze</w:t>
      </w:r>
    </w:p>
    <w:p w:rsidR="0018747B" w:rsidRDefault="008E519F" w:rsidP="00415577">
      <w:pPr>
        <w:pStyle w:val="PS-hlavika1"/>
      </w:pPr>
      <w:r>
        <w:t>Ú</w:t>
      </w:r>
      <w:r w:rsidR="0075783E">
        <w:t xml:space="preserve">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 w:rsidR="007638FD">
        <w:t xml:space="preserve"> 24</w:t>
      </w:r>
      <w:r w:rsidR="004829A2">
        <w:t xml:space="preserve">. </w:t>
      </w:r>
      <w:r w:rsidR="007638FD">
        <w:t>května</w:t>
      </w:r>
      <w:r w:rsidR="004829A2">
        <w:t xml:space="preserve"> </w:t>
      </w:r>
      <w:r>
        <w:t>201</w:t>
      </w:r>
      <w:r w:rsidR="008E519F">
        <w:t>7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Default="004829A2" w:rsidP="0081727A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 w:rsidRPr="00FE3431"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 w:rsidRPr="00FE3431"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FE3431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FE3431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FE3431" w:rsidRDefault="00FE3431" w:rsidP="00FE3431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 w:rsidRPr="00FE3431">
        <w:rPr>
          <w:rFonts w:ascii="Times New Roman" w:hAnsi="Times New Roman"/>
          <w:sz w:val="24"/>
          <w:szCs w:val="24"/>
        </w:rPr>
        <w:t>posl</w:t>
      </w:r>
      <w:proofErr w:type="spellEnd"/>
      <w:r w:rsidRPr="00FE3431">
        <w:rPr>
          <w:rFonts w:ascii="Times New Roman" w:hAnsi="Times New Roman"/>
          <w:sz w:val="24"/>
          <w:szCs w:val="24"/>
        </w:rPr>
        <w:t xml:space="preserve">. JUDr. Pavel </w:t>
      </w:r>
      <w:r w:rsidRPr="00FE3431">
        <w:rPr>
          <w:rFonts w:ascii="Times New Roman" w:hAnsi="Times New Roman"/>
          <w:b/>
          <w:sz w:val="24"/>
          <w:szCs w:val="24"/>
        </w:rPr>
        <w:t>Blažek</w:t>
      </w:r>
      <w:r w:rsidRPr="00FE3431">
        <w:rPr>
          <w:rFonts w:ascii="Times New Roman" w:hAnsi="Times New Roman"/>
          <w:sz w:val="24"/>
          <w:szCs w:val="24"/>
        </w:rPr>
        <w:t>, Ph.D.</w:t>
      </w:r>
    </w:p>
    <w:p w:rsidR="00FE3431" w:rsidRPr="00FE3431" w:rsidRDefault="00FE3431" w:rsidP="00FE3431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 w:rsidRPr="00FE3431">
        <w:rPr>
          <w:rFonts w:ascii="Times New Roman" w:eastAsiaTheme="minorHAnsi" w:hAnsi="Times New Roman" w:cstheme="minorBidi"/>
          <w:sz w:val="24"/>
        </w:rPr>
        <w:t>posl</w:t>
      </w:r>
      <w:proofErr w:type="spellEnd"/>
      <w:r w:rsidRPr="00FE3431">
        <w:rPr>
          <w:rFonts w:ascii="Times New Roman" w:eastAsiaTheme="minorHAnsi" w:hAnsi="Times New Roman" w:cstheme="minorBidi"/>
          <w:sz w:val="24"/>
        </w:rPr>
        <w:t xml:space="preserve">. Mgr. Jaroslav </w:t>
      </w:r>
      <w:r w:rsidRPr="00FE3431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Default="004829A2" w:rsidP="0081727A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 w:rsidRPr="00FE3431">
        <w:rPr>
          <w:rFonts w:ascii="Times New Roman" w:eastAsiaTheme="minorHAnsi" w:hAnsi="Times New Roman" w:cstheme="minorBidi"/>
          <w:sz w:val="24"/>
        </w:rPr>
        <w:t>posl</w:t>
      </w:r>
      <w:proofErr w:type="spellEnd"/>
      <w:r w:rsidRPr="00FE3431"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FE3431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FE3431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 w:rsidRPr="00FE3431"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FE3431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FE3431">
        <w:rPr>
          <w:rFonts w:ascii="Times New Roman" w:eastAsiaTheme="minorHAnsi" w:hAnsi="Times New Roman" w:cstheme="minorBidi"/>
          <w:sz w:val="24"/>
        </w:rPr>
        <w:t>.</w:t>
      </w:r>
    </w:p>
    <w:p w:rsidR="00FE3431" w:rsidRPr="00FE3431" w:rsidRDefault="00FE3431" w:rsidP="00FE3431">
      <w:pPr>
        <w:spacing w:after="0"/>
        <w:ind w:right="-213"/>
        <w:rPr>
          <w:rFonts w:ascii="Times New Roman" w:eastAsiaTheme="minorHAnsi" w:hAnsi="Times New Roman" w:cstheme="minorBidi"/>
          <w:sz w:val="24"/>
        </w:rPr>
      </w:pPr>
      <w:proofErr w:type="spellStart"/>
      <w:r w:rsidRPr="00FE3431">
        <w:rPr>
          <w:rFonts w:ascii="Times New Roman" w:eastAsiaTheme="minorHAnsi" w:hAnsi="Times New Roman" w:cstheme="minorBidi"/>
          <w:sz w:val="24"/>
        </w:rPr>
        <w:t>posl</w:t>
      </w:r>
      <w:proofErr w:type="spellEnd"/>
      <w:r w:rsidRPr="00FE3431">
        <w:rPr>
          <w:rFonts w:ascii="Times New Roman" w:eastAsiaTheme="minorHAnsi" w:hAnsi="Times New Roman" w:cstheme="minorBidi"/>
          <w:sz w:val="24"/>
        </w:rPr>
        <w:t xml:space="preserve">. JUDr. PhDr. Zdeněk </w:t>
      </w:r>
      <w:r w:rsidRPr="00FE3431">
        <w:rPr>
          <w:rFonts w:ascii="Times New Roman" w:eastAsiaTheme="minorHAnsi" w:hAnsi="Times New Roman" w:cstheme="minorBidi"/>
          <w:b/>
          <w:sz w:val="24"/>
        </w:rPr>
        <w:t>Ondráček</w:t>
      </w:r>
      <w:r w:rsidRPr="00FE3431">
        <w:rPr>
          <w:rFonts w:ascii="Times New Roman" w:eastAsiaTheme="minorHAnsi" w:hAnsi="Times New Roman" w:cstheme="minorBidi"/>
          <w:sz w:val="24"/>
        </w:rPr>
        <w:t>, Ph.D.</w:t>
      </w:r>
    </w:p>
    <w:p w:rsidR="00DE3099" w:rsidRDefault="00DE3099" w:rsidP="00DE3099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 w:rsidRPr="00FE3431"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 w:rsidRPr="00FE3431">
        <w:rPr>
          <w:rFonts w:ascii="Times New Roman" w:eastAsiaTheme="minorHAnsi" w:hAnsi="Times New Roman" w:cstheme="minorBidi"/>
          <w:sz w:val="24"/>
        </w:rPr>
        <w:t xml:space="preserve">. Mgr. Martin </w:t>
      </w:r>
      <w:r w:rsidRPr="00FE3431">
        <w:rPr>
          <w:rFonts w:ascii="Times New Roman" w:eastAsiaTheme="minorHAnsi" w:hAnsi="Times New Roman" w:cstheme="minorBidi"/>
          <w:b/>
          <w:sz w:val="24"/>
        </w:rPr>
        <w:t>Plíšek</w:t>
      </w:r>
    </w:p>
    <w:p w:rsidR="00FE3431" w:rsidRPr="00FE3431" w:rsidRDefault="00FE3431" w:rsidP="00FE3431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 w:rsidRPr="00FE3431">
        <w:rPr>
          <w:rFonts w:ascii="Times New Roman" w:eastAsiaTheme="minorHAnsi" w:hAnsi="Times New Roman" w:cstheme="minorBidi"/>
          <w:sz w:val="24"/>
        </w:rPr>
        <w:t>posl</w:t>
      </w:r>
      <w:proofErr w:type="spellEnd"/>
      <w:r w:rsidRPr="00FE3431">
        <w:rPr>
          <w:rFonts w:ascii="Times New Roman" w:eastAsiaTheme="minorHAnsi" w:hAnsi="Times New Roman" w:cstheme="minorBidi"/>
          <w:sz w:val="24"/>
        </w:rPr>
        <w:t xml:space="preserve">. Ing. Bronislav </w:t>
      </w:r>
      <w:r w:rsidRPr="00FE3431">
        <w:rPr>
          <w:rFonts w:ascii="Times New Roman" w:eastAsiaTheme="minorHAnsi" w:hAnsi="Times New Roman" w:cstheme="minorBidi"/>
          <w:b/>
          <w:sz w:val="24"/>
        </w:rPr>
        <w:t>Schwarz</w:t>
      </w:r>
    </w:p>
    <w:p w:rsidR="00D90D2E" w:rsidRPr="00FE3431" w:rsidRDefault="004829A2" w:rsidP="00D37F46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 w:rsidRPr="00FE3431">
        <w:rPr>
          <w:rFonts w:ascii="Times New Roman" w:eastAsiaTheme="minorHAnsi" w:hAnsi="Times New Roman" w:cstheme="minorBidi"/>
          <w:sz w:val="24"/>
        </w:rPr>
        <w:t>posl</w:t>
      </w:r>
      <w:proofErr w:type="spellEnd"/>
      <w:r w:rsidRPr="00FE3431"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FE3431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FE3431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FE3431" w:rsidRDefault="004829A2" w:rsidP="00D37F46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 w:rsidRPr="00FE3431">
        <w:rPr>
          <w:rFonts w:ascii="Times New Roman" w:eastAsiaTheme="minorHAnsi" w:hAnsi="Times New Roman" w:cstheme="minorBidi"/>
          <w:sz w:val="24"/>
        </w:rPr>
        <w:t>posl</w:t>
      </w:r>
      <w:proofErr w:type="spellEnd"/>
      <w:r w:rsidRPr="00FE3431"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FE3431">
        <w:rPr>
          <w:rFonts w:ascii="Times New Roman" w:eastAsiaTheme="minorHAnsi" w:hAnsi="Times New Roman" w:cstheme="minorBidi"/>
          <w:sz w:val="24"/>
        </w:rPr>
        <w:t xml:space="preserve">Ing. Vlastimil </w:t>
      </w:r>
      <w:r w:rsidR="00D90D2E" w:rsidRPr="00FE3431">
        <w:rPr>
          <w:rFonts w:ascii="Times New Roman" w:eastAsiaTheme="minorHAnsi" w:hAnsi="Times New Roman" w:cstheme="minorBidi"/>
          <w:b/>
          <w:sz w:val="24"/>
        </w:rPr>
        <w:t>Vozka</w:t>
      </w:r>
    </w:p>
    <w:p w:rsidR="00D90D2E" w:rsidRPr="00586305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color w:val="FF0000"/>
          <w:sz w:val="24"/>
        </w:rPr>
        <w:sectPr w:rsidR="00D90D2E" w:rsidRPr="00586305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FE3431" w:rsidRDefault="00FE3431" w:rsidP="0081727A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 w:rsidRPr="00FE3431"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 w:rsidRPr="00FE3431">
        <w:rPr>
          <w:rFonts w:ascii="Times New Roman" w:eastAsiaTheme="minorHAnsi" w:hAnsi="Times New Roman" w:cstheme="minorBidi"/>
          <w:sz w:val="24"/>
        </w:rPr>
        <w:t xml:space="preserve">. Marek </w:t>
      </w:r>
      <w:r w:rsidRPr="00FE3431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Default="004829A2" w:rsidP="0081727A">
      <w:pPr>
        <w:pStyle w:val="Bezmezer"/>
        <w:rPr>
          <w:rFonts w:ascii="Times New Roman" w:hAnsi="Times New Roman"/>
          <w:b/>
          <w:sz w:val="24"/>
          <w:szCs w:val="24"/>
        </w:rPr>
      </w:pPr>
      <w:proofErr w:type="spellStart"/>
      <w:r w:rsidRPr="00FE3431">
        <w:rPr>
          <w:rFonts w:ascii="Times New Roman" w:hAnsi="Times New Roman"/>
          <w:sz w:val="24"/>
          <w:szCs w:val="24"/>
        </w:rPr>
        <w:t>posl</w:t>
      </w:r>
      <w:proofErr w:type="spellEnd"/>
      <w:r w:rsidRPr="00FE3431">
        <w:rPr>
          <w:rFonts w:ascii="Times New Roman" w:hAnsi="Times New Roman"/>
          <w:sz w:val="24"/>
          <w:szCs w:val="24"/>
        </w:rPr>
        <w:t xml:space="preserve">. </w:t>
      </w:r>
      <w:r w:rsidR="00D90D2E" w:rsidRPr="00FE3431">
        <w:rPr>
          <w:rFonts w:ascii="Times New Roman" w:hAnsi="Times New Roman"/>
          <w:sz w:val="24"/>
          <w:szCs w:val="24"/>
        </w:rPr>
        <w:t xml:space="preserve">Marek </w:t>
      </w:r>
      <w:r w:rsidR="00D90D2E" w:rsidRPr="00FE3431">
        <w:rPr>
          <w:rFonts w:ascii="Times New Roman" w:hAnsi="Times New Roman"/>
          <w:b/>
          <w:sz w:val="24"/>
          <w:szCs w:val="24"/>
        </w:rPr>
        <w:t>Černoch</w:t>
      </w:r>
    </w:p>
    <w:p w:rsidR="00FE3431" w:rsidRPr="00FE3431" w:rsidRDefault="00FE3431" w:rsidP="00FE3431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 w:rsidRPr="00FE3431">
        <w:rPr>
          <w:rFonts w:ascii="Times New Roman" w:eastAsiaTheme="minorHAnsi" w:hAnsi="Times New Roman" w:cstheme="minorBidi"/>
          <w:sz w:val="24"/>
        </w:rPr>
        <w:t>posl</w:t>
      </w:r>
      <w:proofErr w:type="spellEnd"/>
      <w:r w:rsidRPr="00FE3431">
        <w:rPr>
          <w:rFonts w:ascii="Times New Roman" w:eastAsiaTheme="minorHAnsi" w:hAnsi="Times New Roman" w:cstheme="minorBidi"/>
          <w:sz w:val="24"/>
        </w:rPr>
        <w:t xml:space="preserve">. Mgr. Jan </w:t>
      </w:r>
      <w:r w:rsidRPr="00FE3431">
        <w:rPr>
          <w:rFonts w:ascii="Times New Roman" w:eastAsiaTheme="minorHAnsi" w:hAnsi="Times New Roman" w:cstheme="minorBidi"/>
          <w:b/>
          <w:sz w:val="24"/>
        </w:rPr>
        <w:t>Farský</w:t>
      </w:r>
    </w:p>
    <w:p w:rsidR="008E519F" w:rsidRDefault="008E519F" w:rsidP="0081727A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 w:rsidRPr="00FE3431">
        <w:rPr>
          <w:rFonts w:ascii="Times New Roman" w:eastAsiaTheme="minorHAnsi" w:hAnsi="Times New Roman" w:cstheme="minorBidi"/>
          <w:sz w:val="24"/>
        </w:rPr>
        <w:t>posl</w:t>
      </w:r>
      <w:proofErr w:type="spellEnd"/>
      <w:r w:rsidRPr="00FE3431">
        <w:rPr>
          <w:rFonts w:ascii="Times New Roman" w:eastAsiaTheme="minorHAnsi" w:hAnsi="Times New Roman" w:cstheme="minorBidi"/>
          <w:sz w:val="24"/>
        </w:rPr>
        <w:t xml:space="preserve">. JUDr. Stanislav </w:t>
      </w:r>
      <w:r w:rsidRPr="00FE3431">
        <w:rPr>
          <w:rFonts w:ascii="Times New Roman" w:eastAsiaTheme="minorHAnsi" w:hAnsi="Times New Roman" w:cstheme="minorBidi"/>
          <w:b/>
          <w:sz w:val="24"/>
        </w:rPr>
        <w:t>Grospič</w:t>
      </w:r>
    </w:p>
    <w:p w:rsidR="00FE3431" w:rsidRPr="00FE3431" w:rsidRDefault="00FE3431" w:rsidP="00FE3431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 w:rsidRPr="00FE3431">
        <w:rPr>
          <w:rFonts w:ascii="Times New Roman" w:hAnsi="Times New Roman"/>
          <w:sz w:val="24"/>
          <w:szCs w:val="24"/>
        </w:rPr>
        <w:t>posl</w:t>
      </w:r>
      <w:proofErr w:type="spellEnd"/>
      <w:r w:rsidRPr="00FE3431">
        <w:rPr>
          <w:rFonts w:ascii="Times New Roman" w:hAnsi="Times New Roman"/>
          <w:sz w:val="24"/>
          <w:szCs w:val="24"/>
        </w:rPr>
        <w:t xml:space="preserve">. PhDr. Martin </w:t>
      </w:r>
      <w:r w:rsidRPr="00FE3431">
        <w:rPr>
          <w:rFonts w:ascii="Times New Roman" w:hAnsi="Times New Roman"/>
          <w:b/>
          <w:sz w:val="24"/>
          <w:szCs w:val="24"/>
        </w:rPr>
        <w:t>Komárek</w:t>
      </w:r>
    </w:p>
    <w:p w:rsidR="00FE3431" w:rsidRDefault="00FE3431" w:rsidP="00FE3431">
      <w:pPr>
        <w:spacing w:after="0"/>
        <w:ind w:right="-213"/>
        <w:rPr>
          <w:rFonts w:ascii="Times New Roman" w:eastAsiaTheme="minorHAnsi" w:hAnsi="Times New Roman" w:cstheme="minorBidi"/>
          <w:sz w:val="24"/>
        </w:rPr>
      </w:pPr>
    </w:p>
    <w:p w:rsidR="00FE3431" w:rsidRDefault="00FE3431" w:rsidP="00FE3431">
      <w:pPr>
        <w:spacing w:after="0"/>
        <w:ind w:right="-213"/>
        <w:rPr>
          <w:rFonts w:ascii="Times New Roman" w:eastAsiaTheme="minorHAnsi" w:hAnsi="Times New Roman" w:cstheme="minorBidi"/>
          <w:sz w:val="24"/>
        </w:rPr>
      </w:pPr>
    </w:p>
    <w:p w:rsidR="00FE3431" w:rsidRDefault="00FE3431" w:rsidP="00FE3431">
      <w:pPr>
        <w:spacing w:after="0"/>
        <w:ind w:right="-213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</w:t>
      </w:r>
      <w:r w:rsidR="00DE3099" w:rsidRPr="00FE3431">
        <w:rPr>
          <w:rFonts w:ascii="Times New Roman" w:eastAsiaTheme="minorHAnsi" w:hAnsi="Times New Roman" w:cstheme="minorBidi"/>
          <w:sz w:val="24"/>
        </w:rPr>
        <w:t>osl</w:t>
      </w:r>
      <w:proofErr w:type="spellEnd"/>
      <w:r w:rsidR="00DE3099" w:rsidRPr="00FE3431">
        <w:rPr>
          <w:rFonts w:ascii="Times New Roman" w:eastAsiaTheme="minorHAnsi" w:hAnsi="Times New Roman" w:cstheme="minorBidi"/>
          <w:sz w:val="24"/>
        </w:rPr>
        <w:t xml:space="preserve">. Ing. František </w:t>
      </w:r>
      <w:proofErr w:type="spellStart"/>
      <w:r w:rsidR="00DE3099" w:rsidRPr="00FE3431">
        <w:rPr>
          <w:rFonts w:ascii="Times New Roman" w:eastAsiaTheme="minorHAnsi" w:hAnsi="Times New Roman" w:cstheme="minorBidi"/>
          <w:b/>
          <w:sz w:val="24"/>
        </w:rPr>
        <w:t>Petrtýl</w:t>
      </w:r>
      <w:proofErr w:type="spellEnd"/>
    </w:p>
    <w:p w:rsidR="00FE3431" w:rsidRPr="00FE3431" w:rsidRDefault="00FE3431" w:rsidP="00FE3431">
      <w:pPr>
        <w:spacing w:after="0"/>
        <w:ind w:right="-213"/>
        <w:rPr>
          <w:rFonts w:ascii="Times New Roman" w:eastAsiaTheme="minorHAnsi" w:hAnsi="Times New Roman" w:cstheme="minorBidi"/>
          <w:b/>
          <w:sz w:val="24"/>
        </w:rPr>
      </w:pPr>
      <w:proofErr w:type="spellStart"/>
      <w:r w:rsidRPr="00FE3431">
        <w:rPr>
          <w:rFonts w:ascii="Times New Roman" w:eastAsiaTheme="minorHAnsi" w:hAnsi="Times New Roman" w:cstheme="minorBidi"/>
          <w:sz w:val="24"/>
        </w:rPr>
        <w:t>posl</w:t>
      </w:r>
      <w:proofErr w:type="spellEnd"/>
      <w:r w:rsidRPr="00FE3431">
        <w:rPr>
          <w:rFonts w:ascii="Times New Roman" w:eastAsiaTheme="minorHAnsi" w:hAnsi="Times New Roman" w:cstheme="minorBidi"/>
          <w:sz w:val="24"/>
        </w:rPr>
        <w:t xml:space="preserve">. JUDr. Ing. Lukáš </w:t>
      </w:r>
      <w:r w:rsidRPr="00FE3431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E3099" w:rsidRDefault="00DE3099" w:rsidP="00DE3099">
      <w:pPr>
        <w:spacing w:after="0"/>
        <w:ind w:right="-213"/>
        <w:rPr>
          <w:rFonts w:ascii="Times New Roman" w:eastAsiaTheme="minorHAnsi" w:hAnsi="Times New Roman" w:cstheme="minorBidi"/>
          <w:b/>
          <w:sz w:val="24"/>
        </w:rPr>
      </w:pPr>
      <w:proofErr w:type="spellStart"/>
      <w:r w:rsidRPr="00FE3431">
        <w:rPr>
          <w:rFonts w:ascii="Times New Roman" w:eastAsiaTheme="minorHAnsi" w:hAnsi="Times New Roman" w:cstheme="minorBidi"/>
          <w:sz w:val="24"/>
        </w:rPr>
        <w:t>posl</w:t>
      </w:r>
      <w:proofErr w:type="spellEnd"/>
      <w:r w:rsidRPr="00FE3431">
        <w:rPr>
          <w:rFonts w:ascii="Times New Roman" w:eastAsiaTheme="minorHAnsi" w:hAnsi="Times New Roman" w:cstheme="minorBidi"/>
          <w:sz w:val="24"/>
        </w:rPr>
        <w:t xml:space="preserve">. JUDr. Štěpán </w:t>
      </w:r>
      <w:proofErr w:type="spellStart"/>
      <w:r w:rsidRPr="00FE3431">
        <w:rPr>
          <w:rFonts w:ascii="Times New Roman" w:eastAsiaTheme="minorHAnsi" w:hAnsi="Times New Roman" w:cstheme="minorBidi"/>
          <w:b/>
          <w:sz w:val="24"/>
        </w:rPr>
        <w:t>Stupčuk</w:t>
      </w:r>
      <w:proofErr w:type="spellEnd"/>
    </w:p>
    <w:p w:rsidR="00FE3431" w:rsidRPr="00FE3431" w:rsidRDefault="00FE3431" w:rsidP="00FE3431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 w:rsidRPr="00FE3431">
        <w:rPr>
          <w:rFonts w:ascii="Times New Roman" w:hAnsi="Times New Roman"/>
          <w:sz w:val="24"/>
          <w:szCs w:val="24"/>
        </w:rPr>
        <w:t>posl</w:t>
      </w:r>
      <w:proofErr w:type="spellEnd"/>
      <w:r w:rsidRPr="00FE3431">
        <w:rPr>
          <w:rFonts w:ascii="Times New Roman" w:hAnsi="Times New Roman"/>
          <w:sz w:val="24"/>
          <w:szCs w:val="24"/>
        </w:rPr>
        <w:t xml:space="preserve">. prof. JUDr. Helena </w:t>
      </w:r>
      <w:r w:rsidRPr="00FE3431">
        <w:rPr>
          <w:rFonts w:ascii="Times New Roman" w:hAnsi="Times New Roman"/>
          <w:b/>
          <w:sz w:val="24"/>
          <w:szCs w:val="24"/>
        </w:rPr>
        <w:t>Válková</w:t>
      </w:r>
      <w:r w:rsidRPr="00FE3431">
        <w:rPr>
          <w:rFonts w:ascii="Times New Roman" w:hAnsi="Times New Roman"/>
          <w:sz w:val="24"/>
          <w:szCs w:val="24"/>
        </w:rPr>
        <w:t>, CSc.</w:t>
      </w:r>
    </w:p>
    <w:p w:rsidR="00DE3099" w:rsidRPr="00FE3431" w:rsidRDefault="00DE3099" w:rsidP="00DE3099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 w:rsidRPr="00FE3431">
        <w:rPr>
          <w:rFonts w:ascii="Times New Roman" w:eastAsiaTheme="minorHAnsi" w:hAnsi="Times New Roman" w:cstheme="minorBidi"/>
          <w:sz w:val="24"/>
        </w:rPr>
        <w:t>posl</w:t>
      </w:r>
      <w:proofErr w:type="spellEnd"/>
      <w:r w:rsidRPr="00FE3431">
        <w:rPr>
          <w:rFonts w:ascii="Times New Roman" w:eastAsiaTheme="minorHAnsi" w:hAnsi="Times New Roman" w:cstheme="minorBidi"/>
          <w:sz w:val="24"/>
        </w:rPr>
        <w:t xml:space="preserve">. Ing. Markéta </w:t>
      </w:r>
      <w:r w:rsidRPr="00FE3431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DE3099" w:rsidRPr="00FE3431" w:rsidRDefault="00DE3099" w:rsidP="00DE3099">
      <w:pPr>
        <w:spacing w:after="0"/>
        <w:ind w:right="-213"/>
        <w:rPr>
          <w:rFonts w:ascii="Times New Roman" w:eastAsiaTheme="minorHAnsi" w:hAnsi="Times New Roman" w:cstheme="minorBidi"/>
          <w:sz w:val="24"/>
        </w:rPr>
      </w:pPr>
    </w:p>
    <w:p w:rsidR="008E519F" w:rsidRPr="00D90D2E" w:rsidRDefault="008E519F" w:rsidP="008E519F">
      <w:pPr>
        <w:spacing w:after="0"/>
        <w:rPr>
          <w:rFonts w:ascii="Times New Roman" w:eastAsiaTheme="minorHAnsi" w:hAnsi="Times New Roman" w:cstheme="minorBidi"/>
          <w:sz w:val="24"/>
        </w:r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81727A" w:rsidRDefault="0081727A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E4DE1" w:rsidRDefault="00DE4DE1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E4DE1" w:rsidRPr="009E3712" w:rsidRDefault="00DE4DE1" w:rsidP="00DE4DE1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DE4DE1" w:rsidRDefault="00DE4DE1" w:rsidP="00DE4DE1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Schválení programu schůze</w:t>
      </w:r>
    </w:p>
    <w:p w:rsidR="00DE4DE1" w:rsidRDefault="00DE4DE1" w:rsidP="00DE4DE1">
      <w:pPr>
        <w:pStyle w:val="western"/>
        <w:spacing w:before="0" w:beforeAutospacing="0"/>
        <w:ind w:left="714"/>
      </w:pPr>
    </w:p>
    <w:p w:rsidR="00DE4DE1" w:rsidRDefault="00DE4DE1" w:rsidP="00DE4DE1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Návrh termínu a pořadu příští schůze výboru</w:t>
      </w:r>
    </w:p>
    <w:p w:rsidR="00DE4DE1" w:rsidRDefault="00DE4DE1" w:rsidP="00DE4DE1">
      <w:pPr>
        <w:pStyle w:val="Odstavecseseznamem"/>
      </w:pPr>
    </w:p>
    <w:p w:rsidR="00DE4DE1" w:rsidRDefault="00DE4DE1" w:rsidP="00DE4DE1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Sdělení předsedy výboru</w:t>
      </w:r>
    </w:p>
    <w:p w:rsidR="0081727A" w:rsidRDefault="0081727A" w:rsidP="0081727A">
      <w:pPr>
        <w:pStyle w:val="Odstavecseseznamem"/>
      </w:pPr>
    </w:p>
    <w:p w:rsidR="0081727A" w:rsidRDefault="0081727A" w:rsidP="00DE4DE1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Různé</w:t>
      </w:r>
    </w:p>
    <w:p w:rsidR="00DE4DE1" w:rsidRDefault="00DE4DE1" w:rsidP="00DE4DE1">
      <w:pPr>
        <w:rPr>
          <w:rFonts w:ascii="Times New Roman" w:hAnsi="Times New Roman"/>
          <w:sz w:val="24"/>
          <w:szCs w:val="24"/>
        </w:rPr>
      </w:pPr>
    </w:p>
    <w:p w:rsidR="00DE4DE1" w:rsidRDefault="00DE4DE1" w:rsidP="00DE4DE1">
      <w:pPr>
        <w:rPr>
          <w:rFonts w:ascii="Times New Roman" w:hAnsi="Times New Roman"/>
          <w:sz w:val="24"/>
          <w:szCs w:val="24"/>
        </w:rPr>
      </w:pPr>
    </w:p>
    <w:p w:rsidR="00766ACA" w:rsidRDefault="00766ACA" w:rsidP="00DE4DE1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E4DE1" w:rsidRPr="00B21CA0" w:rsidRDefault="00DE4DE1" w:rsidP="00DE4DE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Schůzi výboru zahájil a řídil předseda výboru</w:t>
      </w:r>
      <w:r w:rsidR="006C0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0F6B">
        <w:rPr>
          <w:rFonts w:ascii="Times New Roman" w:hAnsi="Times New Roman"/>
          <w:sz w:val="24"/>
          <w:szCs w:val="24"/>
        </w:rPr>
        <w:t>posl</w:t>
      </w:r>
      <w:proofErr w:type="spellEnd"/>
      <w:r w:rsidR="006C0F6B">
        <w:rPr>
          <w:rFonts w:ascii="Times New Roman" w:hAnsi="Times New Roman"/>
          <w:sz w:val="24"/>
          <w:szCs w:val="24"/>
        </w:rPr>
        <w:t>. JUDr. Jeroným Tejc v 14</w:t>
      </w:r>
      <w:r>
        <w:rPr>
          <w:rFonts w:ascii="Times New Roman" w:hAnsi="Times New Roman"/>
          <w:sz w:val="24"/>
          <w:szCs w:val="24"/>
        </w:rPr>
        <w:t>:</w:t>
      </w:r>
      <w:r w:rsidR="006C0F6B">
        <w:rPr>
          <w:rFonts w:ascii="Times New Roman" w:hAnsi="Times New Roman"/>
          <w:sz w:val="24"/>
          <w:szCs w:val="24"/>
        </w:rPr>
        <w:t>1</w:t>
      </w:r>
      <w:r w:rsidR="00275F31">
        <w:rPr>
          <w:rFonts w:ascii="Times New Roman" w:hAnsi="Times New Roman"/>
          <w:sz w:val="24"/>
          <w:szCs w:val="24"/>
        </w:rPr>
        <w:t>5</w:t>
      </w:r>
      <w:r w:rsidRPr="00B21CA0">
        <w:rPr>
          <w:rFonts w:ascii="Times New Roman" w:hAnsi="Times New Roman"/>
          <w:sz w:val="24"/>
          <w:szCs w:val="24"/>
        </w:rPr>
        <w:t xml:space="preserve"> hodin. Úvodem sdělil, že na schůzi výboru se omlouvají poslanci uvedení na začátku zápisu. Vzhledem ke krátkosti schůze se poslanci usnesli, že jednání nebude nahráváno. </w:t>
      </w:r>
    </w:p>
    <w:p w:rsidR="00DE4DE1" w:rsidRPr="00B21CA0" w:rsidRDefault="00DE4DE1" w:rsidP="00DE4DE1">
      <w:pPr>
        <w:rPr>
          <w:rFonts w:ascii="Times New Roman" w:hAnsi="Times New Roman"/>
          <w:sz w:val="24"/>
          <w:szCs w:val="24"/>
        </w:rPr>
      </w:pPr>
    </w:p>
    <w:tbl>
      <w:tblPr>
        <w:tblW w:w="973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39"/>
        <w:gridCol w:w="6196"/>
      </w:tblGrid>
      <w:tr w:rsidR="00DE4DE1" w:rsidRPr="006339E5" w:rsidTr="00095A83">
        <w:trPr>
          <w:tblCellSpacing w:w="0" w:type="dxa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FA43E3" w:rsidRDefault="00DE4DE1" w:rsidP="00095A83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6339E5" w:rsidRDefault="00DE4DE1" w:rsidP="00D81DDA">
            <w:pPr>
              <w:ind w:firstLine="5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Schválení programu schůze</w:t>
            </w:r>
          </w:p>
        </w:tc>
      </w:tr>
      <w:tr w:rsidR="00DE4DE1" w:rsidRPr="00B21CA0" w:rsidTr="00095A83">
        <w:trPr>
          <w:trHeight w:val="94"/>
          <w:tblCellSpacing w:w="0" w:type="dxa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B21CA0" w:rsidRDefault="00DE4DE1" w:rsidP="00095A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B21CA0" w:rsidRDefault="00DE4DE1" w:rsidP="00095A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4DE1" w:rsidRPr="00B21CA0" w:rsidRDefault="00DE4DE1" w:rsidP="00DE4DE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 xml:space="preserve">Poté předseda výboru </w:t>
      </w:r>
      <w:proofErr w:type="spellStart"/>
      <w:r w:rsidRPr="00B21CA0">
        <w:rPr>
          <w:rFonts w:ascii="Times New Roman" w:hAnsi="Times New Roman"/>
          <w:sz w:val="24"/>
          <w:szCs w:val="24"/>
        </w:rPr>
        <w:t>posl</w:t>
      </w:r>
      <w:proofErr w:type="spellEnd"/>
      <w:r w:rsidRPr="00B21CA0">
        <w:rPr>
          <w:rFonts w:ascii="Times New Roman" w:hAnsi="Times New Roman"/>
          <w:sz w:val="24"/>
          <w:szCs w:val="24"/>
        </w:rPr>
        <w:t xml:space="preserve">. Tejc uvedl návrh programu schůze. Všichni přítomní poslanci s tímto návrhem vyslovili souhlas. </w:t>
      </w:r>
    </w:p>
    <w:p w:rsidR="00DE4DE1" w:rsidRPr="00B21CA0" w:rsidRDefault="00DE4DE1" w:rsidP="00DE4DE1">
      <w:pPr>
        <w:rPr>
          <w:rFonts w:ascii="Times New Roman" w:hAnsi="Times New Roman"/>
          <w:sz w:val="24"/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DE4DE1" w:rsidRPr="006339E5" w:rsidTr="00095A83">
        <w:trPr>
          <w:tblCellSpacing w:w="0" w:type="dxa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FA43E3" w:rsidRDefault="00DE4DE1" w:rsidP="00095A83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2: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6339E5" w:rsidRDefault="00DE4DE1" w:rsidP="00D81DDA">
            <w:pPr>
              <w:ind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Návrh termínu a pořadu příští schůze výboru</w:t>
            </w:r>
          </w:p>
        </w:tc>
      </w:tr>
    </w:tbl>
    <w:p w:rsidR="00DE4DE1" w:rsidRDefault="00DE4DE1" w:rsidP="00DE4DE1">
      <w:pPr>
        <w:rPr>
          <w:rFonts w:ascii="Times New Roman" w:hAnsi="Times New Roman"/>
          <w:sz w:val="24"/>
          <w:szCs w:val="24"/>
        </w:rPr>
      </w:pPr>
    </w:p>
    <w:p w:rsidR="007638FD" w:rsidRDefault="00DE4DE1" w:rsidP="008255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navrhl, aby se příští </w:t>
      </w:r>
      <w:r w:rsidR="006C0F6B">
        <w:rPr>
          <w:rFonts w:ascii="Times New Roman" w:hAnsi="Times New Roman"/>
          <w:sz w:val="24"/>
          <w:szCs w:val="24"/>
        </w:rPr>
        <w:t>schůze výboru konala</w:t>
      </w:r>
      <w:r w:rsidR="00275F31">
        <w:rPr>
          <w:rFonts w:ascii="Times New Roman" w:hAnsi="Times New Roman"/>
          <w:sz w:val="24"/>
          <w:szCs w:val="24"/>
        </w:rPr>
        <w:t xml:space="preserve"> </w:t>
      </w:r>
      <w:r w:rsidR="007638FD">
        <w:rPr>
          <w:rFonts w:ascii="Times New Roman" w:hAnsi="Times New Roman"/>
          <w:sz w:val="24"/>
          <w:szCs w:val="24"/>
        </w:rPr>
        <w:t>dne</w:t>
      </w:r>
      <w:r w:rsidR="006C0F6B">
        <w:rPr>
          <w:rFonts w:ascii="Times New Roman" w:hAnsi="Times New Roman"/>
          <w:sz w:val="24"/>
          <w:szCs w:val="24"/>
        </w:rPr>
        <w:t xml:space="preserve"> </w:t>
      </w:r>
      <w:r w:rsidR="007638FD">
        <w:rPr>
          <w:rFonts w:ascii="Times New Roman" w:hAnsi="Times New Roman"/>
          <w:sz w:val="24"/>
          <w:szCs w:val="24"/>
        </w:rPr>
        <w:t>31</w:t>
      </w:r>
      <w:r w:rsidR="00275F3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638FD">
        <w:rPr>
          <w:rFonts w:ascii="Times New Roman" w:hAnsi="Times New Roman"/>
          <w:sz w:val="24"/>
          <w:szCs w:val="24"/>
        </w:rPr>
        <w:t>května</w:t>
      </w:r>
      <w:r w:rsidR="006F361D">
        <w:rPr>
          <w:rFonts w:ascii="Times New Roman" w:hAnsi="Times New Roman"/>
          <w:sz w:val="24"/>
          <w:szCs w:val="24"/>
        </w:rPr>
        <w:t xml:space="preserve"> 201</w:t>
      </w:r>
      <w:r w:rsidR="006C0F6B">
        <w:rPr>
          <w:rFonts w:ascii="Times New Roman" w:hAnsi="Times New Roman"/>
          <w:sz w:val="24"/>
          <w:szCs w:val="24"/>
        </w:rPr>
        <w:t>7</w:t>
      </w:r>
      <w:r w:rsidR="006F361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850049">
        <w:rPr>
          <w:rFonts w:ascii="Times New Roman" w:hAnsi="Times New Roman"/>
          <w:sz w:val="24"/>
          <w:szCs w:val="24"/>
        </w:rPr>
        <w:t xml:space="preserve">Následně informoval, že </w:t>
      </w:r>
      <w:r w:rsidR="007638FD">
        <w:rPr>
          <w:rFonts w:ascii="Times New Roman" w:hAnsi="Times New Roman"/>
          <w:sz w:val="24"/>
          <w:szCs w:val="24"/>
        </w:rPr>
        <w:t xml:space="preserve">v návaznosti na </w:t>
      </w:r>
      <w:r w:rsidR="00C10DE4">
        <w:rPr>
          <w:rFonts w:ascii="Times New Roman" w:hAnsi="Times New Roman"/>
          <w:sz w:val="24"/>
          <w:szCs w:val="24"/>
        </w:rPr>
        <w:t xml:space="preserve">plánovanou </w:t>
      </w:r>
      <w:r w:rsidR="007638FD">
        <w:rPr>
          <w:rFonts w:ascii="Times New Roman" w:hAnsi="Times New Roman"/>
          <w:sz w:val="24"/>
          <w:szCs w:val="24"/>
        </w:rPr>
        <w:t>schůzi finančního podvýboru Ústavně právního výboru PSP ČR budou na schůzi</w:t>
      </w:r>
      <w:r w:rsidR="00156D4E">
        <w:rPr>
          <w:rFonts w:ascii="Times New Roman" w:hAnsi="Times New Roman"/>
          <w:sz w:val="24"/>
          <w:szCs w:val="24"/>
        </w:rPr>
        <w:t xml:space="preserve"> výboru</w:t>
      </w:r>
      <w:r w:rsidR="007638FD">
        <w:rPr>
          <w:rFonts w:ascii="Times New Roman" w:hAnsi="Times New Roman"/>
          <w:sz w:val="24"/>
          <w:szCs w:val="24"/>
        </w:rPr>
        <w:t xml:space="preserve"> zařazeny</w:t>
      </w:r>
      <w:r w:rsidR="00850049">
        <w:rPr>
          <w:rFonts w:ascii="Times New Roman" w:hAnsi="Times New Roman"/>
          <w:sz w:val="24"/>
          <w:szCs w:val="24"/>
        </w:rPr>
        <w:t xml:space="preserve"> </w:t>
      </w:r>
      <w:r w:rsidR="007638FD">
        <w:rPr>
          <w:rFonts w:ascii="Times New Roman" w:hAnsi="Times New Roman"/>
          <w:sz w:val="24"/>
          <w:szCs w:val="24"/>
        </w:rPr>
        <w:t>Státní závěrečné účty, a to kapitoly</w:t>
      </w:r>
      <w:r w:rsidR="00616849">
        <w:rPr>
          <w:rFonts w:ascii="Times New Roman" w:hAnsi="Times New Roman"/>
          <w:sz w:val="24"/>
          <w:szCs w:val="24"/>
        </w:rPr>
        <w:t>:</w:t>
      </w:r>
      <w:r w:rsidR="00EE2318">
        <w:rPr>
          <w:rFonts w:ascii="Times New Roman" w:hAnsi="Times New Roman"/>
          <w:sz w:val="24"/>
          <w:szCs w:val="24"/>
        </w:rPr>
        <w:t xml:space="preserve"> </w:t>
      </w:r>
      <w:r w:rsidR="007638FD">
        <w:rPr>
          <w:rFonts w:ascii="Times New Roman" w:hAnsi="Times New Roman"/>
          <w:sz w:val="24"/>
          <w:szCs w:val="24"/>
        </w:rPr>
        <w:t>358 – Ústavní soud, 355 – Ústav pro studium totalitních režimů a 336 – Ministerstvo spravedlnosti.</w:t>
      </w:r>
    </w:p>
    <w:p w:rsidR="007638FD" w:rsidRDefault="007638FD" w:rsidP="008255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Dále sdělil, že je potřeba na program schůze zařadit tisky:</w:t>
      </w:r>
      <w:r w:rsidR="00687D7C">
        <w:rPr>
          <w:rFonts w:ascii="Times New Roman" w:hAnsi="Times New Roman"/>
          <w:sz w:val="24"/>
          <w:szCs w:val="24"/>
        </w:rPr>
        <w:t xml:space="preserve"> ST 920 (o obchodních společnostech a družstvech – zákon o obchodních korporacích), ST 1021 (o bezpeč</w:t>
      </w:r>
      <w:r w:rsidR="00E71B63">
        <w:rPr>
          <w:rFonts w:ascii="Times New Roman" w:hAnsi="Times New Roman"/>
          <w:sz w:val="24"/>
          <w:szCs w:val="24"/>
        </w:rPr>
        <w:t>nosti ČR), ST 1059 (o platebním</w:t>
      </w:r>
      <w:r w:rsidR="00687D7C">
        <w:rPr>
          <w:rFonts w:ascii="Times New Roman" w:hAnsi="Times New Roman"/>
          <w:sz w:val="24"/>
          <w:szCs w:val="24"/>
        </w:rPr>
        <w:t xml:space="preserve"> styku), ST 1060</w:t>
      </w:r>
      <w:r w:rsidR="00E71B63">
        <w:rPr>
          <w:rFonts w:ascii="Times New Roman" w:hAnsi="Times New Roman"/>
          <w:sz w:val="24"/>
          <w:szCs w:val="24"/>
        </w:rPr>
        <w:t xml:space="preserve"> (související o platebním styku)</w:t>
      </w:r>
      <w:r w:rsidR="00586305">
        <w:rPr>
          <w:rFonts w:ascii="Times New Roman" w:hAnsi="Times New Roman"/>
          <w:sz w:val="24"/>
          <w:szCs w:val="24"/>
        </w:rPr>
        <w:t>. Dále pokračovat v obecné rozpravě k tisku 390 (zajištění právní pomoci).</w:t>
      </w:r>
    </w:p>
    <w:p w:rsidR="00354784" w:rsidRPr="00354784" w:rsidRDefault="00354784" w:rsidP="00825526">
      <w:pPr>
        <w:pStyle w:val="Odstavecseseznamem"/>
        <w:widowControl/>
        <w:suppressAutoHyphens w:val="0"/>
        <w:autoSpaceDN/>
        <w:ind w:left="0" w:firstLine="709"/>
        <w:jc w:val="both"/>
        <w:textAlignment w:val="auto"/>
        <w:rPr>
          <w:szCs w:val="24"/>
        </w:rPr>
      </w:pPr>
      <w:r w:rsidRPr="00354784">
        <w:rPr>
          <w:szCs w:val="24"/>
        </w:rPr>
        <w:t xml:space="preserve">Po debatě všech </w:t>
      </w:r>
      <w:r>
        <w:rPr>
          <w:szCs w:val="24"/>
        </w:rPr>
        <w:t xml:space="preserve">přítomných </w:t>
      </w:r>
      <w:r w:rsidRPr="00354784">
        <w:rPr>
          <w:szCs w:val="24"/>
        </w:rPr>
        <w:t>členů výboru byla příští schůze výboru svolána na výše uveden</w:t>
      </w:r>
      <w:r w:rsidR="00586305">
        <w:rPr>
          <w:szCs w:val="24"/>
        </w:rPr>
        <w:t>ý den</w:t>
      </w:r>
      <w:r w:rsidRPr="00354784">
        <w:rPr>
          <w:szCs w:val="24"/>
        </w:rPr>
        <w:t xml:space="preserve"> </w:t>
      </w:r>
      <w:r>
        <w:rPr>
          <w:szCs w:val="24"/>
        </w:rPr>
        <w:t>(</w:t>
      </w:r>
      <w:r w:rsidR="00586305">
        <w:rPr>
          <w:szCs w:val="24"/>
        </w:rPr>
        <w:t>31</w:t>
      </w:r>
      <w:r>
        <w:rPr>
          <w:szCs w:val="24"/>
        </w:rPr>
        <w:t xml:space="preserve">. </w:t>
      </w:r>
      <w:r w:rsidR="00586305">
        <w:rPr>
          <w:szCs w:val="24"/>
        </w:rPr>
        <w:t>května</w:t>
      </w:r>
      <w:r w:rsidRPr="00354784">
        <w:rPr>
          <w:szCs w:val="24"/>
        </w:rPr>
        <w:t xml:space="preserve"> 2017</w:t>
      </w:r>
      <w:r>
        <w:rPr>
          <w:szCs w:val="24"/>
        </w:rPr>
        <w:t>)</w:t>
      </w:r>
      <w:r w:rsidRPr="00354784">
        <w:rPr>
          <w:szCs w:val="24"/>
        </w:rPr>
        <w:t>.</w:t>
      </w:r>
    </w:p>
    <w:p w:rsidR="00F9753E" w:rsidRDefault="00F9753E" w:rsidP="00DE4D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E4DE1" w:rsidRPr="00EB49CD" w:rsidRDefault="00DE4DE1" w:rsidP="00DE4DE1">
      <w:pPr>
        <w:pStyle w:val="Odstavecseseznamem"/>
        <w:widowControl/>
        <w:suppressAutoHyphens w:val="0"/>
        <w:autoSpaceDN/>
        <w:textAlignment w:val="auto"/>
        <w:rPr>
          <w:color w:val="FF0000"/>
          <w:szCs w:val="24"/>
        </w:rPr>
      </w:pPr>
    </w:p>
    <w:tbl>
      <w:tblPr>
        <w:tblW w:w="9838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67"/>
        <w:gridCol w:w="10"/>
        <w:gridCol w:w="6232"/>
        <w:gridCol w:w="29"/>
      </w:tblGrid>
      <w:tr w:rsidR="00384B14" w:rsidRPr="006339E5" w:rsidTr="00384B14">
        <w:trPr>
          <w:gridAfter w:val="1"/>
          <w:wAfter w:w="29" w:type="dxa"/>
          <w:trHeight w:val="259"/>
          <w:tblCellSpacing w:w="0" w:type="dxa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4B14" w:rsidRPr="00FA43E3" w:rsidRDefault="00384B14" w:rsidP="00384B1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K bodu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3</w:t>
            </w: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62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4B14" w:rsidRPr="006339E5" w:rsidRDefault="00384B14" w:rsidP="00E775BA">
            <w:pPr>
              <w:ind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Sdělení předsedy výboru</w:t>
            </w:r>
          </w:p>
        </w:tc>
      </w:tr>
      <w:tr w:rsidR="00EB49CD" w:rsidRPr="00EB49CD" w:rsidTr="00384B14">
        <w:trPr>
          <w:trHeight w:val="331"/>
          <w:tblCellSpacing w:w="0" w:type="dxa"/>
        </w:trPr>
        <w:tc>
          <w:tcPr>
            <w:tcW w:w="3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053B94" w:rsidRDefault="00DE4DE1" w:rsidP="00095A83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26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C4E" w:rsidRPr="00053B94" w:rsidRDefault="00FB4C4E" w:rsidP="00095A83">
            <w:pPr>
              <w:ind w:firstLine="299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F1412" w:rsidRPr="0076578E" w:rsidRDefault="00DE4DE1" w:rsidP="00586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9CD">
        <w:rPr>
          <w:rFonts w:ascii="Times New Roman" w:hAnsi="Times New Roman"/>
          <w:color w:val="FF0000"/>
          <w:sz w:val="24"/>
          <w:szCs w:val="24"/>
        </w:rPr>
        <w:tab/>
      </w:r>
      <w:r w:rsidR="0076578E" w:rsidRPr="0076578E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="0076578E" w:rsidRPr="0076578E">
        <w:rPr>
          <w:rFonts w:ascii="Times New Roman" w:hAnsi="Times New Roman"/>
          <w:sz w:val="24"/>
          <w:szCs w:val="24"/>
        </w:rPr>
        <w:t>posl</w:t>
      </w:r>
      <w:proofErr w:type="spellEnd"/>
      <w:r w:rsidR="0076578E" w:rsidRPr="0076578E">
        <w:rPr>
          <w:rFonts w:ascii="Times New Roman" w:hAnsi="Times New Roman"/>
          <w:sz w:val="24"/>
          <w:szCs w:val="24"/>
        </w:rPr>
        <w:t>. Tejc neměl již žádná sdělení členům výboru</w:t>
      </w:r>
      <w:r w:rsidR="0076578E">
        <w:rPr>
          <w:rFonts w:ascii="Times New Roman" w:hAnsi="Times New Roman"/>
          <w:sz w:val="24"/>
          <w:szCs w:val="24"/>
        </w:rPr>
        <w:t>.</w:t>
      </w:r>
    </w:p>
    <w:p w:rsidR="009F1412" w:rsidRDefault="009F1412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18" w:rsidRPr="00EB49CD" w:rsidRDefault="00782418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409E5" w:rsidRPr="00EB49CD" w:rsidRDefault="001409E5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10052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44"/>
        <w:gridCol w:w="6508"/>
      </w:tblGrid>
      <w:tr w:rsidR="00EB49CD" w:rsidRPr="00EB49CD" w:rsidTr="0076578E">
        <w:trPr>
          <w:trHeight w:val="184"/>
          <w:tblCellSpacing w:w="0" w:type="dxa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409E5" w:rsidRPr="002616FF" w:rsidRDefault="001409E5" w:rsidP="0076578E">
            <w:pPr>
              <w:spacing w:after="0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616F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4:</w:t>
            </w:r>
          </w:p>
        </w:tc>
        <w:tc>
          <w:tcPr>
            <w:tcW w:w="650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409E5" w:rsidRPr="002616FF" w:rsidRDefault="0076578E" w:rsidP="0076578E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82418" w:rsidRPr="002616FF">
              <w:rPr>
                <w:rFonts w:ascii="Times New Roman" w:hAnsi="Times New Roman"/>
                <w:b/>
                <w:sz w:val="24"/>
                <w:szCs w:val="24"/>
              </w:rPr>
              <w:t>Rů</w:t>
            </w:r>
            <w:r w:rsidR="001409E5" w:rsidRPr="002616FF">
              <w:rPr>
                <w:rFonts w:ascii="Times New Roman" w:hAnsi="Times New Roman"/>
                <w:b/>
                <w:sz w:val="24"/>
                <w:szCs w:val="24"/>
              </w:rPr>
              <w:t>zné</w:t>
            </w:r>
          </w:p>
          <w:p w:rsidR="001409E5" w:rsidRPr="002616FF" w:rsidRDefault="001409E5" w:rsidP="0076578E">
            <w:pPr>
              <w:spacing w:after="0"/>
              <w:ind w:firstLine="299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6578E" w:rsidRPr="00793391" w:rsidRDefault="0076578E" w:rsidP="0076578E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5B2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5B2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5B2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 sdělil, že příští</w:t>
      </w:r>
      <w:r w:rsidR="007847E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plánovaná</w:t>
      </w:r>
      <w:r w:rsidRPr="005B2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schůze Ústavně právní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ho výboru bude svolána e-mailem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. S předběžným datem 15</w:t>
      </w:r>
      <w:r w:rsidRPr="00793391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>června</w:t>
      </w:r>
      <w:r w:rsidRPr="00793391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2017 vyslovili všichni přítomní</w:t>
      </w:r>
      <w:r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členové</w:t>
      </w:r>
      <w:r w:rsidRPr="00793391">
        <w:rPr>
          <w:rFonts w:ascii="Times New Roman" w:eastAsia="Times New Roman" w:hAnsi="Times New Roman"/>
          <w:spacing w:val="-4"/>
          <w:sz w:val="24"/>
          <w:szCs w:val="24"/>
          <w:lang w:eastAsia="cs-CZ"/>
        </w:rPr>
        <w:t xml:space="preserve"> souhlas.</w:t>
      </w:r>
    </w:p>
    <w:p w:rsidR="009540EA" w:rsidRPr="00EB49CD" w:rsidRDefault="009540EA" w:rsidP="002616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E4DE1" w:rsidRDefault="00DE4DE1" w:rsidP="00156D4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4E16">
        <w:rPr>
          <w:rFonts w:ascii="Times New Roman" w:hAnsi="Times New Roman"/>
          <w:sz w:val="24"/>
          <w:szCs w:val="24"/>
        </w:rPr>
        <w:t>/Schů</w:t>
      </w:r>
      <w:r w:rsidR="0023281B" w:rsidRPr="00B64E16">
        <w:rPr>
          <w:rFonts w:ascii="Times New Roman" w:hAnsi="Times New Roman"/>
          <w:sz w:val="24"/>
          <w:szCs w:val="24"/>
        </w:rPr>
        <w:t>ze výboru byla ukončena v 14</w:t>
      </w:r>
      <w:r w:rsidRPr="00B64E16">
        <w:rPr>
          <w:rFonts w:ascii="Times New Roman" w:hAnsi="Times New Roman"/>
          <w:sz w:val="24"/>
          <w:szCs w:val="24"/>
        </w:rPr>
        <w:t>:</w:t>
      </w:r>
      <w:r w:rsidR="0023281B" w:rsidRPr="00B64E16">
        <w:rPr>
          <w:rFonts w:ascii="Times New Roman" w:hAnsi="Times New Roman"/>
          <w:sz w:val="24"/>
          <w:szCs w:val="24"/>
        </w:rPr>
        <w:t>2</w:t>
      </w:r>
      <w:r w:rsidRPr="00B64E16">
        <w:rPr>
          <w:rFonts w:ascii="Times New Roman" w:hAnsi="Times New Roman"/>
          <w:sz w:val="24"/>
          <w:szCs w:val="24"/>
        </w:rPr>
        <w:t>5 hodin/</w:t>
      </w:r>
    </w:p>
    <w:p w:rsidR="00156D4E" w:rsidRPr="00B64E16" w:rsidRDefault="00156D4E" w:rsidP="00156D4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23A38" w:rsidRPr="00963010" w:rsidRDefault="00623A38" w:rsidP="00DE4DE1">
      <w:pPr>
        <w:tabs>
          <w:tab w:val="center" w:pos="1418"/>
        </w:tabs>
        <w:spacing w:after="0" w:line="240" w:lineRule="auto"/>
        <w:rPr>
          <w:rFonts w:ascii="Times New Roman" w:hAnsi="Times New Roman"/>
          <w:sz w:val="40"/>
          <w:szCs w:val="40"/>
        </w:rPr>
      </w:pPr>
    </w:p>
    <w:tbl>
      <w:tblPr>
        <w:tblW w:w="9612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6"/>
        <w:gridCol w:w="4806"/>
      </w:tblGrid>
      <w:tr w:rsidR="00DE4DE1" w:rsidRPr="00064806" w:rsidTr="001F0534">
        <w:trPr>
          <w:trHeight w:val="493"/>
        </w:trPr>
        <w:tc>
          <w:tcPr>
            <w:tcW w:w="480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2A27EE" w:rsidRDefault="0076578E" w:rsidP="00095A83">
            <w:pPr>
              <w:pStyle w:val="Standard"/>
              <w:tabs>
                <w:tab w:val="center" w:pos="2247"/>
              </w:tabs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JUDr. PhDr. Zdeněk</w:t>
            </w:r>
            <w:r w:rsidR="00B64E16">
              <w:rPr>
                <w:b/>
                <w:bCs/>
                <w:color w:val="000000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Cs w:val="24"/>
              </w:rPr>
              <w:t>Ondráček, Ph.D.</w:t>
            </w:r>
            <w:r w:rsidR="006C2E13">
              <w:rPr>
                <w:b/>
                <w:bCs/>
                <w:color w:val="000000"/>
                <w:szCs w:val="24"/>
              </w:rPr>
              <w:t>, v. r.</w:t>
            </w:r>
          </w:p>
          <w:p w:rsidR="00DE4DE1" w:rsidRPr="002A27EE" w:rsidRDefault="00DE4DE1" w:rsidP="00095A83">
            <w:pPr>
              <w:pStyle w:val="Standard"/>
              <w:tabs>
                <w:tab w:val="center" w:pos="2247"/>
              </w:tabs>
              <w:jc w:val="center"/>
              <w:rPr>
                <w:szCs w:val="24"/>
              </w:rPr>
            </w:pPr>
            <w:r w:rsidRPr="002A27EE">
              <w:rPr>
                <w:color w:val="000000"/>
                <w:szCs w:val="24"/>
              </w:rPr>
              <w:t>ověřovatel podvýboru</w:t>
            </w:r>
          </w:p>
        </w:tc>
        <w:tc>
          <w:tcPr>
            <w:tcW w:w="480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2A27EE" w:rsidRDefault="00DE4DE1" w:rsidP="00095A83">
            <w:pPr>
              <w:pStyle w:val="Standard"/>
              <w:tabs>
                <w:tab w:val="center" w:pos="1979"/>
              </w:tabs>
              <w:jc w:val="center"/>
              <w:rPr>
                <w:b/>
                <w:bCs/>
                <w:color w:val="000000"/>
                <w:szCs w:val="24"/>
              </w:rPr>
            </w:pPr>
            <w:r w:rsidRPr="002A27EE">
              <w:rPr>
                <w:b/>
                <w:bCs/>
                <w:color w:val="000000"/>
                <w:szCs w:val="24"/>
              </w:rPr>
              <w:t>JUDr. Jeroným</w:t>
            </w:r>
            <w:r>
              <w:rPr>
                <w:b/>
                <w:bCs/>
                <w:color w:val="000000"/>
                <w:szCs w:val="24"/>
              </w:rPr>
              <w:t xml:space="preserve"> </w:t>
            </w:r>
            <w:r w:rsidRPr="002A27EE">
              <w:rPr>
                <w:b/>
                <w:bCs/>
                <w:color w:val="000000"/>
                <w:szCs w:val="24"/>
              </w:rPr>
              <w:t>Tejc</w:t>
            </w:r>
            <w:r w:rsidR="006C2E13">
              <w:rPr>
                <w:b/>
                <w:bCs/>
                <w:color w:val="000000"/>
                <w:szCs w:val="24"/>
              </w:rPr>
              <w:t>, v. r.</w:t>
            </w:r>
          </w:p>
          <w:p w:rsidR="00DE4DE1" w:rsidRPr="002A27EE" w:rsidRDefault="00DE4DE1" w:rsidP="00095A83">
            <w:pPr>
              <w:pStyle w:val="Standard"/>
              <w:tabs>
                <w:tab w:val="center" w:pos="2002"/>
              </w:tabs>
              <w:jc w:val="center"/>
              <w:rPr>
                <w:color w:val="000000"/>
                <w:szCs w:val="24"/>
              </w:rPr>
            </w:pPr>
            <w:r w:rsidRPr="002A27EE">
              <w:rPr>
                <w:color w:val="000000"/>
                <w:szCs w:val="24"/>
              </w:rPr>
              <w:t>předseda výboru</w:t>
            </w:r>
          </w:p>
        </w:tc>
      </w:tr>
    </w:tbl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sectPr w:rsidR="00210A04" w:rsidSect="00766ACA">
      <w:type w:val="continuous"/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60AEA"/>
    <w:multiLevelType w:val="multilevel"/>
    <w:tmpl w:val="DD92CE1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1C19196D"/>
    <w:multiLevelType w:val="multilevel"/>
    <w:tmpl w:val="2EA619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28BC7D3D"/>
    <w:multiLevelType w:val="multilevel"/>
    <w:tmpl w:val="D8CA4DC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C52B6"/>
    <w:multiLevelType w:val="multilevel"/>
    <w:tmpl w:val="AD0AF662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6BDA66A8"/>
    <w:multiLevelType w:val="multilevel"/>
    <w:tmpl w:val="EDD6D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B41045"/>
    <w:multiLevelType w:val="hybridMultilevel"/>
    <w:tmpl w:val="A06CD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F6"/>
    <w:rsid w:val="00000226"/>
    <w:rsid w:val="00053B94"/>
    <w:rsid w:val="000A64AF"/>
    <w:rsid w:val="00100C9A"/>
    <w:rsid w:val="00130D8B"/>
    <w:rsid w:val="001409E5"/>
    <w:rsid w:val="00156D4E"/>
    <w:rsid w:val="00157ED8"/>
    <w:rsid w:val="001736AD"/>
    <w:rsid w:val="0018747B"/>
    <w:rsid w:val="001D41D7"/>
    <w:rsid w:val="001F0534"/>
    <w:rsid w:val="00210A04"/>
    <w:rsid w:val="002227AD"/>
    <w:rsid w:val="00230024"/>
    <w:rsid w:val="0023281B"/>
    <w:rsid w:val="002616FF"/>
    <w:rsid w:val="00275F31"/>
    <w:rsid w:val="002979A9"/>
    <w:rsid w:val="002C6BED"/>
    <w:rsid w:val="00324418"/>
    <w:rsid w:val="00345A72"/>
    <w:rsid w:val="00354784"/>
    <w:rsid w:val="00384B14"/>
    <w:rsid w:val="003A1F61"/>
    <w:rsid w:val="004072FC"/>
    <w:rsid w:val="00415577"/>
    <w:rsid w:val="00437DF4"/>
    <w:rsid w:val="00453F92"/>
    <w:rsid w:val="004829A2"/>
    <w:rsid w:val="005227BF"/>
    <w:rsid w:val="00586305"/>
    <w:rsid w:val="005E6306"/>
    <w:rsid w:val="00616849"/>
    <w:rsid w:val="00620764"/>
    <w:rsid w:val="00623A38"/>
    <w:rsid w:val="00687D7C"/>
    <w:rsid w:val="006C0F6B"/>
    <w:rsid w:val="006C1465"/>
    <w:rsid w:val="006C2E13"/>
    <w:rsid w:val="006E08B3"/>
    <w:rsid w:val="006F361D"/>
    <w:rsid w:val="006F616E"/>
    <w:rsid w:val="0075783E"/>
    <w:rsid w:val="00762A82"/>
    <w:rsid w:val="007638FD"/>
    <w:rsid w:val="0076578E"/>
    <w:rsid w:val="00766ACA"/>
    <w:rsid w:val="00780391"/>
    <w:rsid w:val="00782418"/>
    <w:rsid w:val="007847E9"/>
    <w:rsid w:val="007A06F6"/>
    <w:rsid w:val="0081727A"/>
    <w:rsid w:val="00825526"/>
    <w:rsid w:val="00850049"/>
    <w:rsid w:val="00890ADB"/>
    <w:rsid w:val="008A500C"/>
    <w:rsid w:val="008E519F"/>
    <w:rsid w:val="008E7C7A"/>
    <w:rsid w:val="008F6D85"/>
    <w:rsid w:val="009540EA"/>
    <w:rsid w:val="00977A94"/>
    <w:rsid w:val="009B46F1"/>
    <w:rsid w:val="009B566E"/>
    <w:rsid w:val="009E3712"/>
    <w:rsid w:val="009F1412"/>
    <w:rsid w:val="00A36B4F"/>
    <w:rsid w:val="00AB080C"/>
    <w:rsid w:val="00AB79FB"/>
    <w:rsid w:val="00B12048"/>
    <w:rsid w:val="00B64E16"/>
    <w:rsid w:val="00B961C4"/>
    <w:rsid w:val="00BF2CA8"/>
    <w:rsid w:val="00C10DE4"/>
    <w:rsid w:val="00C14F49"/>
    <w:rsid w:val="00D311BA"/>
    <w:rsid w:val="00D3723C"/>
    <w:rsid w:val="00D37F46"/>
    <w:rsid w:val="00D81DDA"/>
    <w:rsid w:val="00D90D2E"/>
    <w:rsid w:val="00DA249D"/>
    <w:rsid w:val="00DE3099"/>
    <w:rsid w:val="00DE4DE1"/>
    <w:rsid w:val="00E3555E"/>
    <w:rsid w:val="00E71B63"/>
    <w:rsid w:val="00E71CF1"/>
    <w:rsid w:val="00E737BD"/>
    <w:rsid w:val="00E91B36"/>
    <w:rsid w:val="00EA764F"/>
    <w:rsid w:val="00EB49CD"/>
    <w:rsid w:val="00EE2318"/>
    <w:rsid w:val="00F06870"/>
    <w:rsid w:val="00F848CF"/>
    <w:rsid w:val="00F938F4"/>
    <w:rsid w:val="00F9753E"/>
    <w:rsid w:val="00FB2D0F"/>
    <w:rsid w:val="00FB4C4E"/>
    <w:rsid w:val="00FD3F52"/>
    <w:rsid w:val="00FE3431"/>
    <w:rsid w:val="00FF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38845-516F-4027-84D4-B358A64A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andard">
    <w:name w:val="Standard"/>
    <w:rsid w:val="00DE4DE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DE4DE1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080C"/>
    <w:rPr>
      <w:rFonts w:ascii="Segoe UI" w:hAnsi="Segoe UI" w:cs="Segoe UI"/>
      <w:sz w:val="18"/>
      <w:szCs w:val="18"/>
      <w:lang w:eastAsia="en-US"/>
    </w:rPr>
  </w:style>
  <w:style w:type="paragraph" w:customStyle="1" w:styleId="PS-hlavika20">
    <w:name w:val="PS-hlavička 2"/>
    <w:basedOn w:val="Normln"/>
    <w:next w:val="PS-hlavika1"/>
    <w:qFormat/>
    <w:rsid w:val="006E08B3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E08B3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0">
    <w:name w:val="PS-hlavička 3"/>
    <w:basedOn w:val="Normln"/>
    <w:next w:val="PS-hlavika1"/>
    <w:qFormat/>
    <w:rsid w:val="006E08B3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6E08B3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42F7D-228D-40D5-A7EC-344142698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64</TotalTime>
  <Pages>2</Pages>
  <Words>387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Odehnalova Pavlina</cp:lastModifiedBy>
  <cp:revision>15</cp:revision>
  <cp:lastPrinted>2017-03-14T09:00:00Z</cp:lastPrinted>
  <dcterms:created xsi:type="dcterms:W3CDTF">2017-05-23T16:16:00Z</dcterms:created>
  <dcterms:modified xsi:type="dcterms:W3CDTF">2017-06-29T13:59:00Z</dcterms:modified>
</cp:coreProperties>
</file>